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228" w:rsidRPr="003E147E" w:rsidRDefault="00271228" w:rsidP="00271228">
      <w:pPr>
        <w:pStyle w:val="Zkladntext"/>
        <w:rPr>
          <w:b/>
        </w:rPr>
      </w:pPr>
      <w:r w:rsidRPr="003E147E">
        <w:rPr>
          <w:b/>
        </w:rPr>
        <w:t xml:space="preserve">Milé studentky a studenti, poskytnuty jsou </w:t>
      </w:r>
      <w:r w:rsidR="003E147E" w:rsidRPr="003E147E">
        <w:rPr>
          <w:b/>
        </w:rPr>
        <w:t>3</w:t>
      </w:r>
      <w:r w:rsidRPr="003E147E">
        <w:rPr>
          <w:b/>
        </w:rPr>
        <w:t xml:space="preserve"> kazuistik</w:t>
      </w:r>
      <w:r w:rsidR="003E147E" w:rsidRPr="003E147E">
        <w:rPr>
          <w:b/>
        </w:rPr>
        <w:t>y</w:t>
      </w:r>
      <w:r w:rsidRPr="003E147E">
        <w:rPr>
          <w:b/>
        </w:rPr>
        <w:t>:</w:t>
      </w:r>
    </w:p>
    <w:p w:rsidR="00271228" w:rsidRPr="003E147E" w:rsidRDefault="00271228" w:rsidP="00271228">
      <w:pPr>
        <w:pStyle w:val="Zkladntext"/>
        <w:rPr>
          <w:b/>
        </w:rPr>
      </w:pPr>
    </w:p>
    <w:p w:rsidR="00271228" w:rsidRPr="003E147E" w:rsidRDefault="00271228" w:rsidP="00271228">
      <w:pPr>
        <w:pStyle w:val="Zkladntext"/>
        <w:jc w:val="left"/>
        <w:rPr>
          <w:bCs/>
        </w:rPr>
      </w:pPr>
    </w:p>
    <w:p w:rsidR="003E147E" w:rsidRPr="003E147E" w:rsidRDefault="003E147E" w:rsidP="003E147E">
      <w:pPr>
        <w:pStyle w:val="Zkladntext"/>
        <w:numPr>
          <w:ilvl w:val="0"/>
          <w:numId w:val="2"/>
        </w:numPr>
        <w:rPr>
          <w:b/>
        </w:rPr>
      </w:pPr>
      <w:r w:rsidRPr="003E147E">
        <w:rPr>
          <w:b/>
        </w:rPr>
        <w:t xml:space="preserve">Dítě se </w:t>
      </w:r>
      <w:proofErr w:type="spellStart"/>
      <w:r w:rsidRPr="003E147E">
        <w:rPr>
          <w:b/>
        </w:rPr>
        <w:t>syndromovým</w:t>
      </w:r>
      <w:proofErr w:type="spellEnd"/>
      <w:r w:rsidRPr="003E147E">
        <w:rPr>
          <w:b/>
        </w:rPr>
        <w:t xml:space="preserve"> postižením (2)– každá v samostatném souboru ve složce – Kazuistiky – sluchové postižení. </w:t>
      </w:r>
    </w:p>
    <w:p w:rsidR="003E147E" w:rsidRPr="003E147E" w:rsidRDefault="003E147E" w:rsidP="003E147E">
      <w:pPr>
        <w:pStyle w:val="Zkladntext"/>
        <w:numPr>
          <w:ilvl w:val="0"/>
          <w:numId w:val="2"/>
        </w:numPr>
        <w:rPr>
          <w:b/>
        </w:rPr>
      </w:pPr>
      <w:r w:rsidRPr="003E147E">
        <w:rPr>
          <w:b/>
        </w:rPr>
        <w:t xml:space="preserve">Dítě se SP (1) </w:t>
      </w:r>
    </w:p>
    <w:p w:rsidR="003E147E" w:rsidRPr="003E147E" w:rsidRDefault="003E147E" w:rsidP="0027122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28" w:rsidRPr="003E147E" w:rsidRDefault="00271228" w:rsidP="0027122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147E">
        <w:rPr>
          <w:rFonts w:ascii="Times New Roman" w:hAnsi="Times New Roman" w:cs="Times New Roman"/>
          <w:b/>
          <w:bCs/>
          <w:sz w:val="24"/>
          <w:szCs w:val="24"/>
        </w:rPr>
        <w:t>Úkol:</w:t>
      </w:r>
    </w:p>
    <w:p w:rsidR="00271228" w:rsidRPr="003E147E" w:rsidRDefault="00271228" w:rsidP="0027122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7E">
        <w:rPr>
          <w:rFonts w:ascii="Times New Roman" w:hAnsi="Times New Roman" w:cs="Times New Roman"/>
          <w:sz w:val="24"/>
          <w:szCs w:val="24"/>
        </w:rPr>
        <w:t>jste pracovnice SPC a dívku budete mít v péči</w:t>
      </w:r>
    </w:p>
    <w:p w:rsidR="00271228" w:rsidRPr="003E147E" w:rsidRDefault="00271228" w:rsidP="0027122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7E">
        <w:rPr>
          <w:rFonts w:ascii="Times New Roman" w:hAnsi="Times New Roman" w:cs="Times New Roman"/>
          <w:sz w:val="24"/>
          <w:szCs w:val="24"/>
        </w:rPr>
        <w:t>nastudujte si klinický obraz dítěte</w:t>
      </w:r>
    </w:p>
    <w:p w:rsidR="00271228" w:rsidRPr="003E147E" w:rsidRDefault="00271228" w:rsidP="0027122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7E">
        <w:rPr>
          <w:rFonts w:ascii="Times New Roman" w:hAnsi="Times New Roman" w:cs="Times New Roman"/>
          <w:sz w:val="24"/>
          <w:szCs w:val="24"/>
        </w:rPr>
        <w:t>navrhněte plán podpory</w:t>
      </w:r>
    </w:p>
    <w:p w:rsidR="00271228" w:rsidRDefault="00271228" w:rsidP="0027122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7E">
        <w:rPr>
          <w:rFonts w:ascii="Times New Roman" w:hAnsi="Times New Roman" w:cs="Times New Roman"/>
          <w:sz w:val="24"/>
          <w:szCs w:val="24"/>
        </w:rPr>
        <w:t>popište pravděpodobnou pedagogickou prognózu (pozitiva, předpokládané potíže, směr dalšího vzdělávání apod.)</w:t>
      </w:r>
    </w:p>
    <w:p w:rsidR="002D7B32" w:rsidRPr="003E147E" w:rsidRDefault="002D7B32" w:rsidP="0027122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kazuistiky žák se SP (Mirek) – navrhněte vhodná podpůrná opatření ve vzdělávání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147E" w:rsidRPr="003E147E" w:rsidRDefault="003E147E" w:rsidP="003E147E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71228" w:rsidRPr="003E147E" w:rsidRDefault="00271228" w:rsidP="0027122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5FBB" w:rsidRPr="003E147E" w:rsidRDefault="00AE5FBB">
      <w:pPr>
        <w:rPr>
          <w:rFonts w:ascii="Times New Roman" w:hAnsi="Times New Roman" w:cs="Times New Roman"/>
          <w:sz w:val="24"/>
          <w:szCs w:val="24"/>
        </w:rPr>
      </w:pPr>
    </w:p>
    <w:sectPr w:rsidR="00AE5FBB" w:rsidRPr="003E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57C77"/>
    <w:multiLevelType w:val="hybridMultilevel"/>
    <w:tmpl w:val="963ACD7A"/>
    <w:lvl w:ilvl="0" w:tplc="BE4879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97260"/>
    <w:multiLevelType w:val="hybridMultilevel"/>
    <w:tmpl w:val="15360D54"/>
    <w:lvl w:ilvl="0" w:tplc="427AD8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228"/>
    <w:rsid w:val="00271228"/>
    <w:rsid w:val="002D7B32"/>
    <w:rsid w:val="003E147E"/>
    <w:rsid w:val="00A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70B4"/>
  <w15:chartTrackingRefBased/>
  <w15:docId w15:val="{BA83C085-BF45-49C8-B162-764E6CD06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122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7122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22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Doležalová</dc:creator>
  <cp:keywords/>
  <dc:description/>
  <cp:lastModifiedBy>Doležalová</cp:lastModifiedBy>
  <cp:revision>2</cp:revision>
  <dcterms:created xsi:type="dcterms:W3CDTF">2020-03-20T08:10:00Z</dcterms:created>
  <dcterms:modified xsi:type="dcterms:W3CDTF">2020-03-20T08:36:00Z</dcterms:modified>
</cp:coreProperties>
</file>