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F49F" w14:textId="77777777"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r w:rsidR="006E1024">
        <w:rPr>
          <w:b/>
          <w:color w:val="002060"/>
          <w:sz w:val="28"/>
          <w:szCs w:val="28"/>
        </w:rPr>
        <w:t xml:space="preserve">     </w:t>
      </w:r>
      <w:proofErr w:type="spellStart"/>
      <w:r w:rsidR="006E1024">
        <w:rPr>
          <w:b/>
          <w:color w:val="002060"/>
          <w:sz w:val="28"/>
          <w:szCs w:val="28"/>
        </w:rPr>
        <w:t>Answer</w:t>
      </w:r>
      <w:proofErr w:type="spellEnd"/>
      <w:r w:rsidR="006E1024">
        <w:rPr>
          <w:b/>
          <w:color w:val="002060"/>
          <w:sz w:val="28"/>
          <w:szCs w:val="28"/>
        </w:rPr>
        <w:t xml:space="preserve"> </w:t>
      </w:r>
      <w:proofErr w:type="spellStart"/>
      <w:r w:rsidR="006E1024">
        <w:rPr>
          <w:b/>
          <w:color w:val="002060"/>
          <w:sz w:val="28"/>
          <w:szCs w:val="28"/>
        </w:rPr>
        <w:t>Sheet</w:t>
      </w:r>
      <w:proofErr w:type="spellEnd"/>
    </w:p>
    <w:p w14:paraId="55345559" w14:textId="77777777" w:rsidR="00767075" w:rsidRPr="006E1024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  <w:r w:rsidR="00767075"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842CFE">
        <w:rPr>
          <w:color w:val="002060"/>
          <w:sz w:val="24"/>
          <w:szCs w:val="24"/>
        </w:rPr>
        <w:t>The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author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of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Accents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of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English</w:t>
      </w:r>
      <w:proofErr w:type="spellEnd"/>
      <w:r w:rsidR="0099586B" w:rsidRPr="00842CFE">
        <w:rPr>
          <w:color w:val="002060"/>
          <w:sz w:val="24"/>
          <w:szCs w:val="24"/>
        </w:rPr>
        <w:t xml:space="preserve">, 1982: </w:t>
      </w:r>
      <w:r w:rsidR="006E1024">
        <w:rPr>
          <w:b/>
          <w:color w:val="002060"/>
          <w:sz w:val="24"/>
          <w:szCs w:val="24"/>
        </w:rPr>
        <w:t xml:space="preserve">J.C. </w:t>
      </w:r>
      <w:proofErr w:type="spellStart"/>
      <w:r w:rsidR="006E1024">
        <w:rPr>
          <w:b/>
          <w:color w:val="002060"/>
          <w:sz w:val="24"/>
          <w:szCs w:val="24"/>
        </w:rPr>
        <w:t>Wells</w:t>
      </w:r>
      <w:proofErr w:type="spellEnd"/>
    </w:p>
    <w:p w14:paraId="53BB0C26" w14:textId="77777777" w:rsidR="00767075" w:rsidRPr="006E1024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 xml:space="preserve">: </w:t>
      </w:r>
      <w:r w:rsidR="006E1024">
        <w:rPr>
          <w:b/>
          <w:color w:val="002060"/>
          <w:sz w:val="24"/>
          <w:szCs w:val="24"/>
        </w:rPr>
        <w:t xml:space="preserve">John </w:t>
      </w:r>
      <w:proofErr w:type="spellStart"/>
      <w:r w:rsidR="006E1024">
        <w:rPr>
          <w:b/>
          <w:color w:val="002060"/>
          <w:sz w:val="24"/>
          <w:szCs w:val="24"/>
        </w:rPr>
        <w:t>Honey</w:t>
      </w:r>
      <w:proofErr w:type="spellEnd"/>
    </w:p>
    <w:p w14:paraId="49CDFF52" w14:textId="77777777"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14:paraId="7EC8CDBE" w14:textId="77777777"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continuant</w:t>
      </w:r>
      <w:proofErr w:type="spellEnd"/>
      <w:r w:rsidR="00982AAD" w:rsidRPr="00842CFE">
        <w:rPr>
          <w:color w:val="002060"/>
          <w:sz w:val="24"/>
          <w:szCs w:val="24"/>
        </w:rPr>
        <w:t xml:space="preserve">, B </w:t>
      </w:r>
      <w:proofErr w:type="spellStart"/>
      <w:r w:rsidR="00854DF2" w:rsidRPr="00842CFE">
        <w:rPr>
          <w:color w:val="002060"/>
          <w:sz w:val="24"/>
          <w:szCs w:val="24"/>
        </w:rPr>
        <w:t>liaison</w:t>
      </w:r>
      <w:proofErr w:type="spellEnd"/>
      <w:r w:rsidR="00982AAD" w:rsidRPr="00842CFE">
        <w:rPr>
          <w:color w:val="002060"/>
          <w:sz w:val="24"/>
          <w:szCs w:val="24"/>
        </w:rPr>
        <w:t xml:space="preserve">, C </w:t>
      </w:r>
      <w:proofErr w:type="spellStart"/>
      <w:r w:rsidR="00854DF2" w:rsidRPr="00842CFE">
        <w:rPr>
          <w:color w:val="002060"/>
          <w:sz w:val="24"/>
          <w:szCs w:val="24"/>
        </w:rPr>
        <w:t>fricative</w:t>
      </w:r>
      <w:proofErr w:type="spellEnd"/>
      <w:r w:rsidR="00982AAD" w:rsidRPr="00842CFE">
        <w:rPr>
          <w:color w:val="002060"/>
          <w:sz w:val="24"/>
          <w:szCs w:val="24"/>
        </w:rPr>
        <w:t xml:space="preserve">, D </w:t>
      </w:r>
      <w:proofErr w:type="spellStart"/>
      <w:r w:rsidR="00854DF2" w:rsidRPr="00842CFE">
        <w:rPr>
          <w:color w:val="002060"/>
          <w:sz w:val="24"/>
          <w:szCs w:val="24"/>
        </w:rPr>
        <w:t>pitch</w:t>
      </w:r>
      <w:proofErr w:type="spellEnd"/>
      <w:r w:rsidR="00982AAD" w:rsidRPr="00842CFE">
        <w:rPr>
          <w:color w:val="002060"/>
          <w:sz w:val="24"/>
          <w:szCs w:val="24"/>
        </w:rPr>
        <w:t xml:space="preserve">, E </w:t>
      </w:r>
      <w:proofErr w:type="spellStart"/>
      <w:r w:rsidR="00A2141B" w:rsidRPr="00842CFE">
        <w:rPr>
          <w:color w:val="002060"/>
          <w:sz w:val="24"/>
          <w:szCs w:val="24"/>
        </w:rPr>
        <w:t>schwa</w:t>
      </w:r>
      <w:proofErr w:type="spellEnd"/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14:paraId="7889F3DF" w14:textId="77777777"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</w:t>
      </w:r>
      <w:r w:rsidR="00522F4A" w:rsidRPr="00842CFE">
        <w:rPr>
          <w:color w:val="002060"/>
          <w:sz w:val="24"/>
          <w:szCs w:val="24"/>
        </w:rPr>
        <w:t xml:space="preserve"> 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7F32EA" w:rsidRPr="00842CFE">
        <w:rPr>
          <w:color w:val="002060"/>
          <w:sz w:val="24"/>
          <w:szCs w:val="24"/>
        </w:rPr>
        <w:t>consonant</w:t>
      </w:r>
      <w:proofErr w:type="spellEnd"/>
      <w:r w:rsidR="007F32EA" w:rsidRPr="00842CFE">
        <w:rPr>
          <w:color w:val="002060"/>
          <w:sz w:val="24"/>
          <w:szCs w:val="24"/>
        </w:rPr>
        <w:t xml:space="preserve"> in </w:t>
      </w:r>
      <w:proofErr w:type="spellStart"/>
      <w:r w:rsidR="007F32EA" w:rsidRPr="00842CFE">
        <w:rPr>
          <w:color w:val="002060"/>
          <w:sz w:val="24"/>
          <w:szCs w:val="24"/>
        </w:rPr>
        <w:t>which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vocal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tract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is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narrowed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sufficiently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</w:t>
      </w:r>
      <w:proofErr w:type="spellStart"/>
      <w:r w:rsidR="007F32EA" w:rsidRPr="00842CFE">
        <w:rPr>
          <w:color w:val="002060"/>
          <w:sz w:val="24"/>
          <w:szCs w:val="24"/>
        </w:rPr>
        <w:t>turbulent</w:t>
      </w:r>
      <w:proofErr w:type="spellEnd"/>
      <w:r w:rsidR="007F32EA" w:rsidRPr="00842CFE">
        <w:rPr>
          <w:color w:val="002060"/>
          <w:sz w:val="24"/>
          <w:szCs w:val="24"/>
        </w:rPr>
        <w:t xml:space="preserve"> air </w:t>
      </w:r>
      <w:proofErr w:type="spellStart"/>
      <w:r w:rsidR="007F32EA" w:rsidRPr="00842CFE">
        <w:rPr>
          <w:color w:val="002060"/>
          <w:sz w:val="24"/>
          <w:szCs w:val="24"/>
        </w:rPr>
        <w:t>flow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14:paraId="5F5DA9F8" w14:textId="77777777"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central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vowel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r w:rsidR="00A2141B" w:rsidRPr="001D2703">
        <w:rPr>
          <w:color w:val="002060"/>
          <w:sz w:val="32"/>
          <w:szCs w:val="32"/>
        </w:rPr>
        <w:t>/</w:t>
      </w:r>
      <w:r w:rsidR="00A60926" w:rsidRPr="001D2703">
        <w:rPr>
          <w:rFonts w:ascii="Charis SIL" w:hAnsi="Charis SIL" w:cs="Charis SIL"/>
          <w:color w:val="000000"/>
          <w:sz w:val="32"/>
          <w:szCs w:val="32"/>
        </w:rPr>
        <w:t>ə</w:t>
      </w:r>
      <w:r w:rsidR="00A2141B" w:rsidRPr="001D2703">
        <w:rPr>
          <w:color w:val="002060"/>
          <w:sz w:val="32"/>
          <w:szCs w:val="32"/>
        </w:rPr>
        <w:t>/,</w:t>
      </w:r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found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great</w:t>
      </w:r>
      <w:proofErr w:type="spellEnd"/>
      <w:r w:rsidR="00A2141B" w:rsidRPr="00842CFE">
        <w:rPr>
          <w:color w:val="002060"/>
          <w:sz w:val="24"/>
          <w:szCs w:val="24"/>
        </w:rPr>
        <w:t xml:space="preserve"> abundance in </w:t>
      </w:r>
      <w:proofErr w:type="spellStart"/>
      <w:r w:rsidR="00A2141B" w:rsidRPr="00842CFE">
        <w:rPr>
          <w:color w:val="002060"/>
          <w:sz w:val="24"/>
          <w:szCs w:val="24"/>
        </w:rPr>
        <w:t>casual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English</w:t>
      </w:r>
      <w:proofErr w:type="spellEnd"/>
      <w:r w:rsidR="00A2141B" w:rsidRPr="00842CFE">
        <w:rPr>
          <w:color w:val="002060"/>
          <w:sz w:val="24"/>
          <w:szCs w:val="24"/>
        </w:rPr>
        <w:t>.</w:t>
      </w:r>
    </w:p>
    <w:p w14:paraId="274E87F4" w14:textId="77777777"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F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A2141B" w:rsidRPr="00842CFE">
        <w:rPr>
          <w:color w:val="002060"/>
          <w:sz w:val="24"/>
          <w:szCs w:val="24"/>
        </w:rPr>
        <w:t xml:space="preserve">soft </w:t>
      </w:r>
      <w:proofErr w:type="spellStart"/>
      <w:r w:rsidR="00A2141B" w:rsidRPr="00842CFE">
        <w:rPr>
          <w:color w:val="002060"/>
          <w:sz w:val="24"/>
          <w:szCs w:val="24"/>
        </w:rPr>
        <w:t>palate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14:paraId="0AC274F5" w14:textId="77777777"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A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be prolonged indefinitely rather tha</w:t>
      </w:r>
      <w:r w:rsidR="00194DCA" w:rsidRPr="00842CFE">
        <w:rPr>
          <w:color w:val="002060"/>
          <w:sz w:val="24"/>
          <w:szCs w:val="24"/>
        </w:rPr>
        <w:t>n</w:t>
      </w:r>
      <w:r w:rsidR="00854DF2" w:rsidRPr="00842CFE">
        <w:rPr>
          <w:color w:val="002060"/>
          <w:sz w:val="24"/>
          <w:szCs w:val="24"/>
        </w:rPr>
        <w:t xml:space="preserve"> having the finite duration of a stop</w:t>
      </w:r>
      <w:r w:rsidR="007F32EA" w:rsidRPr="00842CFE">
        <w:rPr>
          <w:color w:val="002060"/>
          <w:sz w:val="24"/>
          <w:szCs w:val="24"/>
        </w:rPr>
        <w:t>.</w:t>
      </w:r>
    </w:p>
    <w:p w14:paraId="610DA242" w14:textId="77777777"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Linking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or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strategy</w:t>
      </w:r>
      <w:proofErr w:type="spellEnd"/>
      <w:r w:rsidR="00854DF2" w:rsidRPr="00842CFE">
        <w:rPr>
          <w:color w:val="002060"/>
          <w:sz w:val="24"/>
          <w:szCs w:val="24"/>
        </w:rPr>
        <w:t xml:space="preserve">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14:paraId="6316B436" w14:textId="77777777"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44D63" w:rsidRPr="00842CFE">
        <w:rPr>
          <w:color w:val="002060"/>
          <w:sz w:val="24"/>
          <w:szCs w:val="24"/>
        </w:rPr>
        <w:t>The</w:t>
      </w:r>
      <w:proofErr w:type="spellEnd"/>
      <w:r w:rsidR="00744D63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relative</w:t>
      </w:r>
      <w:proofErr w:type="spellEnd"/>
      <w:r w:rsidR="00854DF2" w:rsidRPr="00842CFE">
        <w:rPr>
          <w:color w:val="002060"/>
          <w:sz w:val="24"/>
          <w:szCs w:val="24"/>
        </w:rPr>
        <w:t xml:space="preserve">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14:paraId="790C6D94" w14:textId="77777777"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proofErr w:type="spellStart"/>
      <w:r w:rsidRPr="00842CFE">
        <w:rPr>
          <w:color w:val="002060"/>
          <w:sz w:val="24"/>
          <w:szCs w:val="24"/>
        </w:rPr>
        <w:t>Transcribe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modern</w:t>
      </w:r>
      <w:proofErr w:type="spellEnd"/>
      <w:r w:rsidR="0004606F" w:rsidRPr="00842CFE">
        <w:rPr>
          <w:color w:val="002060"/>
          <w:sz w:val="24"/>
          <w:szCs w:val="24"/>
        </w:rPr>
        <w:t xml:space="preserve">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893132">
        <w:rPr>
          <w:i/>
          <w:color w:val="002060"/>
          <w:sz w:val="24"/>
          <w:szCs w:val="24"/>
        </w:rPr>
        <w:t xml:space="preserve">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ɒpsˈkjɔ</w:t>
      </w:r>
      <w:proofErr w:type="spellEnd"/>
      <w:r w:rsidR="006E1024" w:rsidRPr="006E1024">
        <w:rPr>
          <w:b/>
        </w:rPr>
        <w:t>ː]</w:t>
      </w:r>
      <w:r w:rsidR="006E1024">
        <w:t xml:space="preserve"> </w:t>
      </w:r>
      <w:r w:rsidRPr="00842CFE">
        <w:rPr>
          <w:color w:val="002060"/>
          <w:sz w:val="24"/>
          <w:szCs w:val="24"/>
        </w:rPr>
        <w:t xml:space="preserve"> </w:t>
      </w:r>
    </w:p>
    <w:p w14:paraId="6CD4D188" w14:textId="77777777" w:rsidR="0004606F" w:rsidRPr="006A79F4" w:rsidRDefault="00A2141B" w:rsidP="00664153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 xml:space="preserve">iety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vəˈraːəti</w:t>
      </w:r>
      <w:proofErr w:type="spellEnd"/>
      <w:r w:rsidR="006E1024" w:rsidRPr="006E1024">
        <w:rPr>
          <w:b/>
        </w:rPr>
        <w:t>]</w:t>
      </w:r>
      <w:r w:rsidR="006A79F4">
        <w:t xml:space="preserve">     </w:t>
      </w:r>
      <w:r w:rsidR="006A79F4">
        <w:rPr>
          <w:i/>
        </w:rPr>
        <w:t xml:space="preserve">Buddha </w:t>
      </w:r>
      <w:proofErr w:type="spellStart"/>
      <w:r w:rsidR="006A79F4">
        <w:rPr>
          <w:i/>
        </w:rPr>
        <w:t>images</w:t>
      </w:r>
      <w:proofErr w:type="spellEnd"/>
      <w:r w:rsidR="006A79F4">
        <w:rPr>
          <w:i/>
        </w:rPr>
        <w:t xml:space="preserve">   </w:t>
      </w:r>
      <w:r w:rsidR="006A79F4" w:rsidRPr="006A79F4">
        <w:rPr>
          <w:b/>
        </w:rPr>
        <w:t>[ˈ</w:t>
      </w:r>
      <w:proofErr w:type="spellStart"/>
      <w:r w:rsidR="006A79F4" w:rsidRPr="006A79F4">
        <w:rPr>
          <w:b/>
        </w:rPr>
        <w:t>bʊdəʳɪmɪdʒɪz</w:t>
      </w:r>
      <w:proofErr w:type="spellEnd"/>
      <w:r w:rsidR="006A79F4" w:rsidRPr="006A79F4">
        <w:rPr>
          <w:b/>
        </w:rPr>
        <w:t>]</w:t>
      </w:r>
      <w:r w:rsidR="006A79F4" w:rsidRPr="006A79F4">
        <w:rPr>
          <w:b/>
          <w:i/>
        </w:rPr>
        <w:t xml:space="preserve"> </w:t>
      </w:r>
    </w:p>
    <w:p w14:paraId="3B773788" w14:textId="77777777"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14:paraId="679A3040" w14:textId="77777777" w:rsidR="006E1024" w:rsidRDefault="000805B0" w:rsidP="00744D63">
      <w:pPr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Professor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</w:t>
      </w:r>
      <w:r w:rsidR="006E1024">
        <w:rPr>
          <w:b/>
          <w:color w:val="002060"/>
          <w:sz w:val="24"/>
          <w:szCs w:val="24"/>
        </w:rPr>
        <w:t>live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Upton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at</w:t>
      </w:r>
      <w:proofErr w:type="spellEnd"/>
      <w:r w:rsidR="006E1024">
        <w:rPr>
          <w:b/>
          <w:color w:val="002060"/>
          <w:sz w:val="24"/>
          <w:szCs w:val="24"/>
        </w:rPr>
        <w:t xml:space="preserve"> Leeds University;  Miroslav Ježek</w:t>
      </w:r>
    </w:p>
    <w:p w14:paraId="2139EAE8" w14:textId="77777777" w:rsidR="00A2141B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proofErr w:type="spellStart"/>
      <w:r w:rsidR="00A2141B" w:rsidRPr="00842CFE">
        <w:rPr>
          <w:color w:val="002060"/>
          <w:sz w:val="24"/>
          <w:szCs w:val="24"/>
        </w:rPr>
        <w:t>State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what</w:t>
      </w:r>
      <w:proofErr w:type="spellEnd"/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th</w:t>
      </w:r>
      <w:r w:rsidR="00A2141B" w:rsidRPr="00842CFE">
        <w:rPr>
          <w:color w:val="002060"/>
          <w:sz w:val="24"/>
          <w:szCs w:val="24"/>
        </w:rPr>
        <w:t>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urban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accents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spoken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</w:t>
      </w:r>
      <w:proofErr w:type="spellStart"/>
      <w:r w:rsidR="006E1024">
        <w:rPr>
          <w:b/>
          <w:color w:val="002060"/>
          <w:sz w:val="24"/>
          <w:szCs w:val="24"/>
        </w:rPr>
        <w:t>Brummie</w:t>
      </w:r>
      <w:proofErr w:type="spellEnd"/>
      <w:r w:rsidR="006E1024">
        <w:rPr>
          <w:b/>
          <w:color w:val="002060"/>
          <w:sz w:val="24"/>
          <w:szCs w:val="24"/>
        </w:rPr>
        <w:t xml:space="preserve">, </w:t>
      </w:r>
      <w:r w:rsidR="00A2141B"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6E1024">
        <w:rPr>
          <w:b/>
          <w:color w:val="002060"/>
          <w:sz w:val="24"/>
          <w:szCs w:val="24"/>
        </w:rPr>
        <w:t>Scouse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or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Liverpudlian</w:t>
      </w:r>
      <w:proofErr w:type="spellEnd"/>
      <w:r w:rsidR="00A2141B" w:rsidRPr="00842CFE">
        <w:rPr>
          <w:color w:val="002060"/>
          <w:sz w:val="24"/>
          <w:szCs w:val="24"/>
        </w:rPr>
        <w:t xml:space="preserve">, Newcastle </w:t>
      </w:r>
      <w:proofErr w:type="spellStart"/>
      <w:r w:rsidR="00A2141B" w:rsidRPr="00842CFE">
        <w:rPr>
          <w:color w:val="002060"/>
          <w:sz w:val="24"/>
          <w:szCs w:val="24"/>
        </w:rPr>
        <w:t>upon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Geordie</w:t>
      </w:r>
      <w:proofErr w:type="spellEnd"/>
      <w:r w:rsidR="00A2141B" w:rsidRPr="00842CFE">
        <w:rPr>
          <w:color w:val="002060"/>
          <w:sz w:val="24"/>
          <w:szCs w:val="24"/>
        </w:rPr>
        <w:t>, Glasgow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Glaswegian</w:t>
      </w:r>
      <w:proofErr w:type="spellEnd"/>
    </w:p>
    <w:p w14:paraId="45F59016" w14:textId="77777777" w:rsidR="00D3547C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Welsh</w:t>
      </w:r>
      <w:proofErr w:type="spellEnd"/>
    </w:p>
    <w:p w14:paraId="78A5729B" w14:textId="77777777" w:rsidR="006A79F4" w:rsidRDefault="00AF7D94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That</w:t>
      </w:r>
      <w:proofErr w:type="spellEnd"/>
      <w:r w:rsidR="00A049EF">
        <w:rPr>
          <w:b/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of</w:t>
      </w:r>
      <w:proofErr w:type="spellEnd"/>
      <w:r w:rsidR="00A049EF">
        <w:rPr>
          <w:b/>
          <w:color w:val="002060"/>
          <w:sz w:val="24"/>
          <w:szCs w:val="24"/>
        </w:rPr>
        <w:t xml:space="preserve"> New </w:t>
      </w:r>
      <w:proofErr w:type="spellStart"/>
      <w:r w:rsidR="00A049EF">
        <w:rPr>
          <w:b/>
          <w:color w:val="002060"/>
          <w:sz w:val="24"/>
          <w:szCs w:val="24"/>
        </w:rPr>
        <w:t>Zealand</w:t>
      </w:r>
      <w:proofErr w:type="spellEnd"/>
    </w:p>
    <w:p w14:paraId="7E2AA39C" w14:textId="77777777" w:rsidR="00AF7D94" w:rsidRPr="006A79F4" w:rsidRDefault="006A79F4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 xml:space="preserve">?    </w:t>
      </w:r>
      <w:proofErr w:type="spellStart"/>
      <w:r>
        <w:rPr>
          <w:b/>
          <w:color w:val="002060"/>
          <w:sz w:val="24"/>
          <w:szCs w:val="24"/>
        </w:rPr>
        <w:t>Of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the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r w:rsidRPr="006A79F4">
        <w:rPr>
          <w:b/>
          <w:color w:val="002060"/>
          <w:sz w:val="24"/>
          <w:szCs w:val="24"/>
        </w:rPr>
        <w:t>/</w:t>
      </w:r>
      <w:r w:rsidRPr="006A79F4">
        <w:rPr>
          <w:b/>
        </w:rPr>
        <w:t>ɪ/</w:t>
      </w:r>
      <w:r w:rsidR="003064B5" w:rsidRPr="006A79F4">
        <w:rPr>
          <w:b/>
          <w:color w:val="002060"/>
          <w:sz w:val="24"/>
          <w:szCs w:val="24"/>
        </w:rPr>
        <w:t xml:space="preserve"> </w:t>
      </w:r>
    </w:p>
    <w:p w14:paraId="44D388E3" w14:textId="77777777"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>What would you say are the 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 differences between Scottish and Northern Irish English?</w:t>
      </w:r>
    </w:p>
    <w:p w14:paraId="023757FE" w14:textId="77777777" w:rsidR="00D66070" w:rsidRPr="00A049EF" w:rsidRDefault="00A049EF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 </w:t>
      </w:r>
      <w:proofErr w:type="spellStart"/>
      <w:r>
        <w:rPr>
          <w:b/>
          <w:color w:val="002060"/>
          <w:sz w:val="24"/>
          <w:szCs w:val="24"/>
        </w:rPr>
        <w:t>special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rising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whining</w:t>
      </w:r>
      <w:proofErr w:type="spellEnd"/>
      <w:r>
        <w:rPr>
          <w:b/>
          <w:color w:val="002060"/>
          <w:sz w:val="24"/>
          <w:szCs w:val="24"/>
        </w:rPr>
        <w:t xml:space="preserve"> tone; a more </w:t>
      </w:r>
      <w:proofErr w:type="spellStart"/>
      <w:r>
        <w:rPr>
          <w:b/>
          <w:color w:val="002060"/>
          <w:sz w:val="24"/>
          <w:szCs w:val="24"/>
        </w:rPr>
        <w:t>rounded</w:t>
      </w:r>
      <w:proofErr w:type="spellEnd"/>
      <w:r>
        <w:rPr>
          <w:b/>
          <w:color w:val="002060"/>
          <w:sz w:val="24"/>
          <w:szCs w:val="24"/>
        </w:rPr>
        <w:t xml:space="preserve"> /r/, </w:t>
      </w:r>
      <w:proofErr w:type="spellStart"/>
      <w:r>
        <w:rPr>
          <w:b/>
          <w:color w:val="002060"/>
          <w:sz w:val="24"/>
          <w:szCs w:val="24"/>
        </w:rPr>
        <w:t>sometimes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clear</w:t>
      </w:r>
      <w:proofErr w:type="spellEnd"/>
      <w:r>
        <w:rPr>
          <w:b/>
          <w:color w:val="002060"/>
          <w:sz w:val="24"/>
          <w:szCs w:val="24"/>
        </w:rPr>
        <w:t xml:space="preserve"> /l/, </w:t>
      </w:r>
      <w:proofErr w:type="spellStart"/>
      <w:r>
        <w:rPr>
          <w:b/>
          <w:color w:val="002060"/>
          <w:sz w:val="24"/>
          <w:szCs w:val="24"/>
        </w:rPr>
        <w:t>slovenliness</w:t>
      </w:r>
      <w:proofErr w:type="spellEnd"/>
      <w:r>
        <w:rPr>
          <w:b/>
          <w:color w:val="002060"/>
          <w:sz w:val="24"/>
          <w:szCs w:val="24"/>
        </w:rPr>
        <w:t>.</w:t>
      </w:r>
    </w:p>
    <w:p w14:paraId="2037517D" w14:textId="77777777"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proofErr w:type="spellStart"/>
      <w:r w:rsidRPr="00842CFE">
        <w:rPr>
          <w:color w:val="002060"/>
          <w:sz w:val="24"/>
          <w:szCs w:val="24"/>
        </w:rPr>
        <w:t>What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does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14:paraId="053DF452" w14:textId="77777777"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e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a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="00A049EF" w:rsidRPr="00A049EF">
        <w:rPr>
          <w:b/>
          <w:sz w:val="32"/>
          <w:szCs w:val="32"/>
        </w:rPr>
        <w:t>ɔɪ</w:t>
      </w:r>
      <w:proofErr w:type="spellEnd"/>
      <w:r w:rsidRPr="00842CFE">
        <w:rPr>
          <w:color w:val="002060"/>
          <w:sz w:val="32"/>
          <w:szCs w:val="32"/>
        </w:rPr>
        <w:t>/</w:t>
      </w:r>
    </w:p>
    <w:p w14:paraId="34D291FB" w14:textId="77777777" w:rsidR="00A049EF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lastRenderedPageBreak/>
        <w:t xml:space="preserve">10 </w:t>
      </w:r>
      <w:proofErr w:type="spellStart"/>
      <w:r w:rsidRPr="00842CFE">
        <w:rPr>
          <w:color w:val="002060"/>
          <w:sz w:val="24"/>
          <w:szCs w:val="24"/>
        </w:rPr>
        <w:t>Characterize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Eire</w:t>
      </w:r>
      <w:proofErr w:type="spellEnd"/>
      <w:r w:rsidRPr="00842CFE">
        <w:rPr>
          <w:color w:val="002060"/>
          <w:sz w:val="24"/>
          <w:szCs w:val="24"/>
        </w:rPr>
        <w:t xml:space="preserve"> (</w:t>
      </w:r>
      <w:proofErr w:type="spellStart"/>
      <w:r w:rsidRPr="00842CFE">
        <w:rPr>
          <w:color w:val="002060"/>
          <w:sz w:val="24"/>
          <w:szCs w:val="24"/>
        </w:rPr>
        <w:t>Irish</w:t>
      </w:r>
      <w:proofErr w:type="spellEnd"/>
      <w:r w:rsidRPr="00842CFE">
        <w:rPr>
          <w:color w:val="002060"/>
          <w:sz w:val="24"/>
          <w:szCs w:val="24"/>
        </w:rPr>
        <w:t xml:space="preserve"> Republic).</w:t>
      </w:r>
      <w:r w:rsidR="00A049EF">
        <w:rPr>
          <w:color w:val="002060"/>
          <w:sz w:val="24"/>
          <w:szCs w:val="24"/>
        </w:rPr>
        <w:t xml:space="preserve"> </w:t>
      </w:r>
    </w:p>
    <w:p w14:paraId="0D3719C3" w14:textId="77777777" w:rsidR="00194DCA" w:rsidRPr="00A049EF" w:rsidRDefault="00A049EF" w:rsidP="00744D63">
      <w:pPr>
        <w:rPr>
          <w:b/>
          <w:color w:val="002060"/>
          <w:sz w:val="24"/>
          <w:szCs w:val="24"/>
        </w:rPr>
      </w:pPr>
      <w:r w:rsidRPr="00A049EF">
        <w:rPr>
          <w:b/>
          <w:color w:val="002060"/>
          <w:sz w:val="24"/>
          <w:szCs w:val="24"/>
        </w:rPr>
        <w:t>/</w:t>
      </w:r>
      <w:r w:rsidRPr="00A049EF">
        <w:rPr>
          <w:b/>
        </w:rPr>
        <w:t>ɒ/=/ʌ/ and vice-versa,</w:t>
      </w:r>
      <w:r>
        <w:rPr>
          <w:b/>
        </w:rPr>
        <w:t xml:space="preserve"> </w:t>
      </w:r>
      <w:proofErr w:type="spellStart"/>
      <w:r>
        <w:rPr>
          <w:b/>
        </w:rPr>
        <w:t>clear</w:t>
      </w:r>
      <w:proofErr w:type="spellEnd"/>
      <w:r>
        <w:rPr>
          <w:b/>
        </w:rPr>
        <w:t xml:space="preserve"> /l/, </w:t>
      </w:r>
      <w:proofErr w:type="spellStart"/>
      <w:r>
        <w:rPr>
          <w:b/>
        </w:rPr>
        <w:t>dark</w:t>
      </w:r>
      <w:proofErr w:type="spellEnd"/>
      <w:r>
        <w:rPr>
          <w:b/>
        </w:rPr>
        <w:t xml:space="preserve"> /r/, t-</w:t>
      </w:r>
      <w:proofErr w:type="spellStart"/>
      <w:r>
        <w:rPr>
          <w:b/>
        </w:rPr>
        <w:t>opening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th-stopping</w:t>
      </w:r>
      <w:proofErr w:type="spellEnd"/>
      <w:r>
        <w:rPr>
          <w:b/>
        </w:rPr>
        <w:t>.</w:t>
      </w:r>
    </w:p>
    <w:p w14:paraId="15E3FD92" w14:textId="77777777"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14:paraId="66839890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</w:t>
      </w:r>
      <w:r w:rsidR="00A049EF" w:rsidRPr="00842CFE">
        <w:rPr>
          <w:color w:val="002060"/>
          <w:sz w:val="24"/>
          <w:szCs w:val="24"/>
        </w:rPr>
        <w:t>Glasgow</w:t>
      </w:r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Sc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14:paraId="6180B3F0" w14:textId="69922242" w:rsidR="00A049EF" w:rsidRPr="00842CFE" w:rsidRDefault="00B02F71" w:rsidP="00A049EF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</w:t>
      </w:r>
      <w:r w:rsidR="00714E97">
        <w:rPr>
          <w:color w:val="002060"/>
          <w:sz w:val="24"/>
          <w:szCs w:val="24"/>
        </w:rPr>
        <w:t>Sydney</w:t>
      </w:r>
      <w:r w:rsidR="000805B0">
        <w:rPr>
          <w:color w:val="002060"/>
          <w:sz w:val="24"/>
          <w:szCs w:val="24"/>
        </w:rPr>
        <w:t xml:space="preserve">, </w:t>
      </w:r>
      <w:proofErr w:type="spellStart"/>
      <w:r w:rsidR="000805B0">
        <w:rPr>
          <w:color w:val="002060"/>
          <w:sz w:val="24"/>
          <w:szCs w:val="24"/>
        </w:rPr>
        <w:t>Aus</w:t>
      </w:r>
      <w:proofErr w:type="spellEnd"/>
    </w:p>
    <w:p w14:paraId="2183E00C" w14:textId="77777777" w:rsidR="00664153" w:rsidRPr="00842CFE" w:rsidRDefault="00A049E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3 </w:t>
      </w:r>
      <w:proofErr w:type="spellStart"/>
      <w:r>
        <w:rPr>
          <w:color w:val="002060"/>
          <w:sz w:val="24"/>
          <w:szCs w:val="24"/>
        </w:rPr>
        <w:t>St</w:t>
      </w:r>
      <w:r w:rsidRPr="00842CFE">
        <w:rPr>
          <w:color w:val="002060"/>
          <w:sz w:val="24"/>
          <w:szCs w:val="24"/>
        </w:rPr>
        <w:t>rabane</w:t>
      </w:r>
      <w:proofErr w:type="spellEnd"/>
      <w:r w:rsidRPr="00842CFE">
        <w:rPr>
          <w:color w:val="002060"/>
          <w:sz w:val="24"/>
          <w:szCs w:val="24"/>
        </w:rPr>
        <w:t>, NI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</w:p>
    <w:p w14:paraId="5B36E860" w14:textId="77777777"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</w:t>
      </w:r>
      <w:r w:rsidR="000805B0">
        <w:rPr>
          <w:color w:val="002060"/>
          <w:sz w:val="24"/>
          <w:szCs w:val="24"/>
        </w:rPr>
        <w:t>Manchester, Lanc.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14:paraId="647D97AB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color w:val="002060"/>
          <w:sz w:val="24"/>
          <w:szCs w:val="24"/>
        </w:rPr>
        <w:t>Camberley</w:t>
      </w:r>
      <w:proofErr w:type="spellEnd"/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Surrey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14:paraId="4130716F" w14:textId="77777777" w:rsidR="00A049EF" w:rsidRDefault="00A049EF" w:rsidP="00744D63">
      <w:pPr>
        <w:rPr>
          <w:b/>
          <w:color w:val="002060"/>
          <w:sz w:val="24"/>
          <w:szCs w:val="24"/>
        </w:rPr>
      </w:pPr>
    </w:p>
    <w:p w14:paraId="7A7C81E4" w14:textId="77777777" w:rsidR="00A049EF" w:rsidRDefault="00A049EF" w:rsidP="00744D63">
      <w:pPr>
        <w:rPr>
          <w:b/>
          <w:color w:val="002060"/>
          <w:sz w:val="24"/>
          <w:szCs w:val="24"/>
        </w:rPr>
      </w:pPr>
    </w:p>
    <w:p w14:paraId="15900E7A" w14:textId="77777777" w:rsidR="00D04771" w:rsidRPr="00842CFE" w:rsidRDefault="00D04771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C/</w:t>
      </w:r>
      <w:r w:rsidR="006155D9">
        <w:rPr>
          <w:b/>
          <w:color w:val="002060"/>
          <w:sz w:val="24"/>
          <w:szCs w:val="24"/>
        </w:rPr>
        <w:t>2</w:t>
      </w:r>
      <w:r w:rsidR="0099586B" w:rsidRPr="00842CFE">
        <w:rPr>
          <w:b/>
          <w:color w:val="002060"/>
          <w:sz w:val="24"/>
          <w:szCs w:val="24"/>
        </w:rPr>
        <w:t>0pts/</w:t>
      </w:r>
    </w:p>
    <w:p w14:paraId="52882188" w14:textId="77777777" w:rsidR="006A79F4" w:rsidRDefault="006A79F4" w:rsidP="006A79F4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9B2128">
        <w:rPr>
          <w:i/>
          <w:color w:val="002060"/>
          <w:sz w:val="24"/>
          <w:szCs w:val="24"/>
        </w:rPr>
        <w:t xml:space="preserve">2:46,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 xml:space="preserve">, 5pts: </w:t>
      </w:r>
      <w:r>
        <w:rPr>
          <w:i/>
          <w:color w:val="002060"/>
          <w:sz w:val="24"/>
          <w:szCs w:val="24"/>
        </w:rPr>
        <w:t xml:space="preserve"> </w:t>
      </w:r>
      <w:hyperlink r:id="rId5" w:history="1">
        <w:r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14:paraId="4B7B359F" w14:textId="77777777" w:rsidR="006A79F4" w:rsidRDefault="006A79F4" w:rsidP="006A79F4">
      <w:pPr>
        <w:rPr>
          <w:sz w:val="24"/>
          <w:szCs w:val="24"/>
        </w:rPr>
      </w:pPr>
      <w:r>
        <w:rPr>
          <w:sz w:val="24"/>
          <w:szCs w:val="24"/>
        </w:rPr>
        <w:t xml:space="preserve">A stand-up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14:paraId="50C4FF16" w14:textId="77777777"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 </w:t>
      </w:r>
      <w:proofErr w:type="spellStart"/>
      <w:r>
        <w:rPr>
          <w:b/>
          <w:sz w:val="24"/>
          <w:szCs w:val="24"/>
        </w:rPr>
        <w:t>Trevor</w:t>
      </w:r>
      <w:proofErr w:type="spellEnd"/>
      <w:r>
        <w:rPr>
          <w:b/>
          <w:sz w:val="24"/>
          <w:szCs w:val="24"/>
        </w:rPr>
        <w:t xml:space="preserve"> Noah</w:t>
      </w:r>
    </w:p>
    <w:p w14:paraId="307ABF2B" w14:textId="77777777"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South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Africa</w:t>
      </w:r>
      <w:proofErr w:type="spellEnd"/>
    </w:p>
    <w:p w14:paraId="700495BB" w14:textId="77777777" w:rsidR="006A79F4" w:rsidRPr="000805B0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4B91">
        <w:rPr>
          <w:sz w:val="24"/>
          <w:szCs w:val="24"/>
        </w:rPr>
        <w:t>best-known</w:t>
      </w:r>
      <w:proofErr w:type="spellEnd"/>
      <w:r w:rsidR="00774B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 </w:t>
      </w:r>
      <w:proofErr w:type="spellStart"/>
      <w:r>
        <w:rPr>
          <w:b/>
          <w:sz w:val="24"/>
          <w:szCs w:val="24"/>
        </w:rPr>
        <w:t>English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Afri</w:t>
      </w:r>
      <w:r w:rsidR="00EE6E1E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aans</w:t>
      </w:r>
      <w:proofErr w:type="spellEnd"/>
    </w:p>
    <w:p w14:paraId="7AF12137" w14:textId="77777777" w:rsidR="000805B0" w:rsidRDefault="000805B0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régi</w:t>
      </w:r>
      <w:r w:rsidR="00EE6E1E">
        <w:rPr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Apartheid</w:t>
      </w:r>
    </w:p>
    <w:p w14:paraId="0F94259B" w14:textId="77777777"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German</w:t>
      </w:r>
    </w:p>
    <w:p w14:paraId="41737111" w14:textId="77777777" w:rsidR="006A79F4" w:rsidRPr="009B2128" w:rsidRDefault="006A79F4" w:rsidP="006A79F4">
      <w:pPr>
        <w:rPr>
          <w:sz w:val="24"/>
          <w:szCs w:val="24"/>
        </w:rPr>
      </w:pPr>
    </w:p>
    <w:p w14:paraId="04C57724" w14:textId="77777777" w:rsidR="006A79F4" w:rsidRPr="009B2128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 xml:space="preserve">: </w:t>
      </w:r>
      <w:hyperlink r:id="rId6" w:history="1">
        <w:r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14:paraId="26784B04" w14:textId="77777777" w:rsidR="006A79F4" w:rsidRDefault="006A79F4" w:rsidP="006A79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14:paraId="6FE28F00" w14:textId="77777777"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Yorkshire</w:t>
      </w:r>
      <w:proofErr w:type="spellEnd"/>
    </w:p>
    <w:p w14:paraId="6194D5D4" w14:textId="77777777"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rape</w:t>
      </w:r>
    </w:p>
    <w:p w14:paraId="25DC1656" w14:textId="77777777" w:rsidR="006A79F4" w:rsidRPr="009B2128" w:rsidRDefault="006A79F4" w:rsidP="006A79F4">
      <w:pPr>
        <w:rPr>
          <w:sz w:val="24"/>
          <w:szCs w:val="24"/>
        </w:rPr>
      </w:pPr>
    </w:p>
    <w:p w14:paraId="07519F70" w14:textId="77777777" w:rsidR="006A79F4" w:rsidRPr="009B2128" w:rsidRDefault="006A79F4" w:rsidP="006A79F4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9B2128">
        <w:rPr>
          <w:i/>
          <w:sz w:val="24"/>
          <w:szCs w:val="24"/>
        </w:rPr>
        <w:t xml:space="preserve">1:54,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>:</w:t>
      </w:r>
      <w:r w:rsidR="005A0858">
        <w:rPr>
          <w:i/>
          <w:sz w:val="24"/>
          <w:szCs w:val="24"/>
        </w:rPr>
        <w:t xml:space="preserve"> </w:t>
      </w:r>
      <w:r w:rsidR="005A0858" w:rsidRPr="005A0858">
        <w:rPr>
          <w:sz w:val="24"/>
          <w:szCs w:val="24"/>
          <w:u w:val="single"/>
        </w:rPr>
        <w:t>https://www.youtube.com/watch?v=qS7mBbXxJYA</w:t>
      </w:r>
      <w:r w:rsidRPr="009B2128">
        <w:rPr>
          <w:color w:val="FF0000"/>
          <w:sz w:val="24"/>
          <w:szCs w:val="24"/>
        </w:rPr>
        <w:t xml:space="preserve">    </w:t>
      </w:r>
    </w:p>
    <w:p w14:paraId="615E3605" w14:textId="77777777" w:rsidR="006A79F4" w:rsidRDefault="005A0858" w:rsidP="006A79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beginning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TED talk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living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cult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Decide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long has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>?</w:t>
      </w:r>
    </w:p>
    <w:p w14:paraId="764B4FB4" w14:textId="77777777" w:rsidR="006A79F4" w:rsidRPr="006A79F4" w:rsidRDefault="006A79F4" w:rsidP="006A79F4">
      <w:pPr>
        <w:rPr>
          <w:b/>
          <w:sz w:val="24"/>
          <w:szCs w:val="24"/>
        </w:rPr>
      </w:pPr>
      <w:r w:rsidRPr="006A79F4">
        <w:rPr>
          <w:b/>
          <w:sz w:val="32"/>
          <w:szCs w:val="32"/>
        </w:rPr>
        <w:lastRenderedPageBreak/>
        <w:t xml:space="preserve">New </w:t>
      </w:r>
      <w:proofErr w:type="spellStart"/>
      <w:r w:rsidRPr="006A79F4">
        <w:rPr>
          <w:b/>
          <w:sz w:val="32"/>
          <w:szCs w:val="32"/>
        </w:rPr>
        <w:t>Zealand</w:t>
      </w:r>
      <w:proofErr w:type="spellEnd"/>
      <w:r w:rsidRPr="006A79F4">
        <w:rPr>
          <w:b/>
          <w:sz w:val="32"/>
          <w:szCs w:val="32"/>
        </w:rPr>
        <w:t xml:space="preserve">. </w:t>
      </w:r>
      <w:proofErr w:type="spellStart"/>
      <w:r w:rsidRPr="006A79F4">
        <w:rPr>
          <w:b/>
          <w:sz w:val="32"/>
          <w:szCs w:val="32"/>
        </w:rPr>
        <w:t>Extremely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close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vowes</w:t>
      </w:r>
      <w:proofErr w:type="spellEnd"/>
      <w:r w:rsidRPr="006A79F4">
        <w:rPr>
          <w:b/>
          <w:sz w:val="32"/>
          <w:szCs w:val="32"/>
        </w:rPr>
        <w:t xml:space="preserve">, /e/ </w:t>
      </w:r>
      <w:proofErr w:type="spellStart"/>
      <w:r w:rsidRPr="006A79F4">
        <w:rPr>
          <w:b/>
          <w:sz w:val="32"/>
          <w:szCs w:val="32"/>
        </w:rPr>
        <w:t>becoming</w:t>
      </w:r>
      <w:proofErr w:type="spellEnd"/>
      <w:r w:rsidRPr="006A79F4">
        <w:rPr>
          <w:b/>
          <w:sz w:val="32"/>
          <w:szCs w:val="32"/>
        </w:rPr>
        <w:t xml:space="preserve"> /ɪ</w:t>
      </w:r>
      <w:r>
        <w:rPr>
          <w:b/>
          <w:sz w:val="32"/>
          <w:szCs w:val="32"/>
        </w:rPr>
        <w:t>/ and</w:t>
      </w:r>
      <w:r w:rsidR="004A79D9">
        <w:rPr>
          <w:b/>
          <w:sz w:val="32"/>
          <w:szCs w:val="32"/>
        </w:rPr>
        <w:t xml:space="preserve"> /</w:t>
      </w:r>
      <w:r w:rsidR="004A79D9" w:rsidRPr="00A049EF">
        <w:rPr>
          <w:b/>
          <w:sz w:val="32"/>
          <w:szCs w:val="32"/>
        </w:rPr>
        <w:t>ɪ</w:t>
      </w:r>
      <w:r w:rsidR="004A79D9">
        <w:rPr>
          <w:b/>
          <w:sz w:val="32"/>
          <w:szCs w:val="32"/>
        </w:rPr>
        <w:t xml:space="preserve">/ </w:t>
      </w:r>
      <w:proofErr w:type="spellStart"/>
      <w:r w:rsidR="004A79D9">
        <w:rPr>
          <w:b/>
          <w:sz w:val="32"/>
          <w:szCs w:val="32"/>
        </w:rPr>
        <w:t>becoming</w:t>
      </w:r>
      <w:proofErr w:type="spellEnd"/>
      <w:r w:rsidR="004A79D9">
        <w:rPr>
          <w:b/>
          <w:sz w:val="32"/>
          <w:szCs w:val="32"/>
        </w:rPr>
        <w:t xml:space="preserve"> a </w:t>
      </w:r>
      <w:proofErr w:type="spellStart"/>
      <w:r w:rsidR="004A79D9">
        <w:rPr>
          <w:b/>
          <w:sz w:val="32"/>
          <w:szCs w:val="32"/>
        </w:rPr>
        <w:t>schwa</w:t>
      </w:r>
      <w:proofErr w:type="spellEnd"/>
      <w:r w:rsidR="004A79D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EE6E1E">
        <w:rPr>
          <w:b/>
          <w:sz w:val="32"/>
          <w:szCs w:val="32"/>
        </w:rPr>
        <w:t xml:space="preserve">18 </w:t>
      </w:r>
      <w:proofErr w:type="spellStart"/>
      <w:r w:rsidR="00EE6E1E">
        <w:rPr>
          <w:b/>
          <w:sz w:val="32"/>
          <w:szCs w:val="32"/>
        </w:rPr>
        <w:t>years</w:t>
      </w:r>
      <w:proofErr w:type="spellEnd"/>
      <w:r w:rsidR="00EE6E1E">
        <w:rPr>
          <w:b/>
          <w:sz w:val="32"/>
          <w:szCs w:val="32"/>
        </w:rPr>
        <w:t>.</w:t>
      </w:r>
    </w:p>
    <w:p w14:paraId="423DB031" w14:textId="77777777" w:rsidR="006A79F4" w:rsidRPr="0071123A" w:rsidRDefault="006A79F4" w:rsidP="006A79F4">
      <w:pPr>
        <w:rPr>
          <w:sz w:val="24"/>
          <w:szCs w:val="24"/>
        </w:rPr>
      </w:pPr>
    </w:p>
    <w:p w14:paraId="539D0EC2" w14:textId="77777777" w:rsidR="006A79F4" w:rsidRPr="001732CD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732CD">
        <w:rPr>
          <w:i/>
          <w:sz w:val="24"/>
          <w:szCs w:val="24"/>
        </w:rPr>
        <w:t xml:space="preserve">1:36, </w:t>
      </w:r>
      <w:proofErr w:type="spellStart"/>
      <w:r w:rsidRPr="001732CD">
        <w:rPr>
          <w:i/>
          <w:sz w:val="24"/>
          <w:szCs w:val="24"/>
        </w:rPr>
        <w:t>played</w:t>
      </w:r>
      <w:proofErr w:type="spellEnd"/>
      <w:r w:rsidRPr="001732CD">
        <w:rPr>
          <w:i/>
          <w:sz w:val="24"/>
          <w:szCs w:val="24"/>
        </w:rPr>
        <w:t xml:space="preserve"> </w:t>
      </w:r>
      <w:proofErr w:type="spellStart"/>
      <w:r w:rsidRPr="001732CD">
        <w:rPr>
          <w:i/>
          <w:sz w:val="24"/>
          <w:szCs w:val="24"/>
        </w:rPr>
        <w:t>once</w:t>
      </w:r>
      <w:proofErr w:type="spellEnd"/>
      <w:r w:rsidRPr="001732CD">
        <w:rPr>
          <w:i/>
          <w:sz w:val="24"/>
          <w:szCs w:val="24"/>
        </w:rPr>
        <w:t xml:space="preserve">, 5pts: </w:t>
      </w:r>
      <w:hyperlink r:id="rId7" w:history="1">
        <w:r w:rsidR="001732CD">
          <w:rPr>
            <w:rStyle w:val="Hypertextovodkaz"/>
          </w:rPr>
          <w:t xml:space="preserve">IRISH FARMER'S STRONG ACCENT IN COUNTY KERRY IRELAND - MISSING SHEEP - </w:t>
        </w:r>
        <w:proofErr w:type="spellStart"/>
        <w:r w:rsidR="001732CD">
          <w:rPr>
            <w:rStyle w:val="Hypertextovodkaz"/>
          </w:rPr>
          <w:t>YouTube</w:t>
        </w:r>
      </w:hyperlink>
      <w:r w:rsidRPr="001732CD">
        <w:rPr>
          <w:sz w:val="24"/>
          <w:szCs w:val="24"/>
        </w:rPr>
        <w:t>A</w:t>
      </w:r>
      <w:proofErr w:type="spellEnd"/>
      <w:r w:rsidRPr="001732CD">
        <w:rPr>
          <w:sz w:val="24"/>
          <w:szCs w:val="24"/>
        </w:rPr>
        <w:t xml:space="preserve"> report on </w:t>
      </w:r>
      <w:proofErr w:type="spellStart"/>
      <w:r w:rsidRPr="001732CD">
        <w:rPr>
          <w:sz w:val="24"/>
          <w:szCs w:val="24"/>
        </w:rPr>
        <w:t>losses</w:t>
      </w:r>
      <w:proofErr w:type="spellEnd"/>
      <w:r w:rsidRPr="001732CD">
        <w:rPr>
          <w:sz w:val="24"/>
          <w:szCs w:val="24"/>
        </w:rPr>
        <w:t xml:space="preserve"> and </w:t>
      </w:r>
      <w:proofErr w:type="spellStart"/>
      <w:r w:rsidRPr="001732CD">
        <w:rPr>
          <w:sz w:val="24"/>
          <w:szCs w:val="24"/>
        </w:rPr>
        <w:t>strays</w:t>
      </w:r>
      <w:proofErr w:type="spellEnd"/>
      <w:r w:rsidRPr="001732CD">
        <w:rPr>
          <w:sz w:val="24"/>
          <w:szCs w:val="24"/>
        </w:rPr>
        <w:t xml:space="preserve"> on a </w:t>
      </w:r>
      <w:proofErr w:type="spellStart"/>
      <w:r w:rsidRPr="001732CD">
        <w:rPr>
          <w:sz w:val="24"/>
          <w:szCs w:val="24"/>
        </w:rPr>
        <w:t>sheep</w:t>
      </w:r>
      <w:proofErr w:type="spellEnd"/>
      <w:r w:rsidRPr="001732CD">
        <w:rPr>
          <w:sz w:val="24"/>
          <w:szCs w:val="24"/>
        </w:rPr>
        <w:t xml:space="preserve"> </w:t>
      </w:r>
      <w:proofErr w:type="spellStart"/>
      <w:r w:rsidRPr="001732CD">
        <w:rPr>
          <w:sz w:val="24"/>
          <w:szCs w:val="24"/>
        </w:rPr>
        <w:t>farm</w:t>
      </w:r>
      <w:proofErr w:type="spellEnd"/>
      <w:r w:rsidRPr="001732CD">
        <w:rPr>
          <w:sz w:val="24"/>
          <w:szCs w:val="24"/>
        </w:rPr>
        <w:t xml:space="preserve">. </w:t>
      </w:r>
      <w:proofErr w:type="spellStart"/>
      <w:r w:rsidRPr="001732CD">
        <w:rPr>
          <w:sz w:val="24"/>
          <w:szCs w:val="24"/>
        </w:rPr>
        <w:t>Localize</w:t>
      </w:r>
      <w:proofErr w:type="spellEnd"/>
      <w:r w:rsidRPr="001732CD">
        <w:rPr>
          <w:sz w:val="24"/>
          <w:szCs w:val="24"/>
        </w:rPr>
        <w:t xml:space="preserve"> </w:t>
      </w:r>
      <w:proofErr w:type="spellStart"/>
      <w:r w:rsidRPr="001732CD">
        <w:rPr>
          <w:sz w:val="24"/>
          <w:szCs w:val="24"/>
        </w:rPr>
        <w:t>the</w:t>
      </w:r>
      <w:proofErr w:type="spellEnd"/>
      <w:r w:rsidRPr="001732CD">
        <w:rPr>
          <w:sz w:val="24"/>
          <w:szCs w:val="24"/>
        </w:rPr>
        <w:t xml:space="preserve"> </w:t>
      </w:r>
      <w:proofErr w:type="spellStart"/>
      <w:r w:rsidRPr="001732CD">
        <w:rPr>
          <w:sz w:val="24"/>
          <w:szCs w:val="24"/>
        </w:rPr>
        <w:t>accent</w:t>
      </w:r>
      <w:proofErr w:type="spellEnd"/>
      <w:r w:rsidRPr="001732CD">
        <w:rPr>
          <w:sz w:val="24"/>
          <w:szCs w:val="24"/>
        </w:rPr>
        <w:t xml:space="preserve"> and </w:t>
      </w:r>
      <w:proofErr w:type="spellStart"/>
      <w:r w:rsidRPr="001732CD">
        <w:rPr>
          <w:sz w:val="24"/>
          <w:szCs w:val="24"/>
        </w:rPr>
        <w:t>give</w:t>
      </w:r>
      <w:proofErr w:type="spellEnd"/>
      <w:r w:rsidRPr="001732CD">
        <w:rPr>
          <w:sz w:val="24"/>
          <w:szCs w:val="24"/>
        </w:rPr>
        <w:t xml:space="preserve"> evidence.</w:t>
      </w:r>
    </w:p>
    <w:p w14:paraId="4B4C02D7" w14:textId="77777777" w:rsidR="004A79D9" w:rsidRPr="004A79D9" w:rsidRDefault="005A0858" w:rsidP="006A79F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Eire</w:t>
      </w:r>
      <w:proofErr w:type="spellEnd"/>
      <w:r w:rsidR="004A79D9">
        <w:rPr>
          <w:b/>
          <w:sz w:val="24"/>
          <w:szCs w:val="24"/>
        </w:rPr>
        <w:t xml:space="preserve">. </w:t>
      </w:r>
      <w:proofErr w:type="spellStart"/>
      <w:r w:rsidR="004A79D9">
        <w:rPr>
          <w:b/>
          <w:sz w:val="24"/>
          <w:szCs w:val="24"/>
        </w:rPr>
        <w:t>The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county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of</w:t>
      </w:r>
      <w:proofErr w:type="spellEnd"/>
      <w:r w:rsidR="004A79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4A79D9">
        <w:rPr>
          <w:b/>
          <w:sz w:val="24"/>
          <w:szCs w:val="24"/>
        </w:rPr>
        <w:t xml:space="preserve">erry </w:t>
      </w:r>
      <w:proofErr w:type="spellStart"/>
      <w:r w:rsidR="004A79D9">
        <w:rPr>
          <w:b/>
          <w:sz w:val="24"/>
          <w:szCs w:val="24"/>
        </w:rPr>
        <w:t>is</w:t>
      </w:r>
      <w:proofErr w:type="spellEnd"/>
      <w:r w:rsidR="004A79D9">
        <w:rPr>
          <w:b/>
          <w:sz w:val="24"/>
          <w:szCs w:val="24"/>
        </w:rPr>
        <w:t xml:space="preserve"> in </w:t>
      </w:r>
      <w:proofErr w:type="spellStart"/>
      <w:r w:rsidR="004A79D9">
        <w:rPr>
          <w:b/>
          <w:sz w:val="24"/>
          <w:szCs w:val="24"/>
        </w:rPr>
        <w:t>Ireland</w:t>
      </w:r>
      <w:proofErr w:type="spellEnd"/>
      <w:r w:rsidR="004A79D9">
        <w:rPr>
          <w:b/>
          <w:sz w:val="24"/>
          <w:szCs w:val="24"/>
        </w:rPr>
        <w:t xml:space="preserve">. </w:t>
      </w:r>
      <w:proofErr w:type="spellStart"/>
      <w:r w:rsidR="004A79D9">
        <w:rPr>
          <w:b/>
          <w:sz w:val="24"/>
          <w:szCs w:val="24"/>
        </w:rPr>
        <w:t>Specific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intonation</w:t>
      </w:r>
      <w:proofErr w:type="spellEnd"/>
      <w:r w:rsidR="004A79D9">
        <w:rPr>
          <w:b/>
          <w:sz w:val="24"/>
          <w:szCs w:val="24"/>
        </w:rPr>
        <w:t xml:space="preserve">, </w:t>
      </w:r>
      <w:proofErr w:type="spellStart"/>
      <w:r w:rsidR="001732CD">
        <w:rPr>
          <w:b/>
          <w:sz w:val="24"/>
          <w:szCs w:val="24"/>
        </w:rPr>
        <w:t>monophthongisations</w:t>
      </w:r>
      <w:proofErr w:type="spellEnd"/>
      <w:r w:rsidR="001732CD">
        <w:rPr>
          <w:b/>
          <w:sz w:val="24"/>
          <w:szCs w:val="24"/>
        </w:rPr>
        <w:t xml:space="preserve">, </w:t>
      </w:r>
      <w:proofErr w:type="spellStart"/>
      <w:r w:rsidR="004A79D9">
        <w:rPr>
          <w:b/>
          <w:sz w:val="24"/>
          <w:szCs w:val="24"/>
        </w:rPr>
        <w:t>clear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L’s</w:t>
      </w:r>
      <w:proofErr w:type="spellEnd"/>
      <w:r w:rsidR="004A79D9">
        <w:rPr>
          <w:b/>
          <w:sz w:val="24"/>
          <w:szCs w:val="24"/>
        </w:rPr>
        <w:t xml:space="preserve">, </w:t>
      </w:r>
      <w:proofErr w:type="spellStart"/>
      <w:r w:rsidR="004A79D9">
        <w:rPr>
          <w:b/>
          <w:sz w:val="24"/>
          <w:szCs w:val="24"/>
        </w:rPr>
        <w:t>rhotic</w:t>
      </w:r>
      <w:proofErr w:type="spellEnd"/>
      <w:r w:rsidR="004A79D9">
        <w:rPr>
          <w:b/>
          <w:sz w:val="24"/>
          <w:szCs w:val="24"/>
        </w:rPr>
        <w:t xml:space="preserve"> but not </w:t>
      </w:r>
      <w:proofErr w:type="spellStart"/>
      <w:r w:rsidR="004A79D9">
        <w:rPr>
          <w:b/>
          <w:sz w:val="24"/>
          <w:szCs w:val="24"/>
        </w:rPr>
        <w:t>like</w:t>
      </w:r>
      <w:proofErr w:type="spellEnd"/>
      <w:r w:rsidR="004A79D9">
        <w:rPr>
          <w:b/>
          <w:sz w:val="24"/>
          <w:szCs w:val="24"/>
        </w:rPr>
        <w:t xml:space="preserve"> in </w:t>
      </w:r>
      <w:proofErr w:type="spellStart"/>
      <w:r w:rsidR="004A79D9">
        <w:rPr>
          <w:b/>
          <w:sz w:val="24"/>
          <w:szCs w:val="24"/>
        </w:rPr>
        <w:t>the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Scottish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accent</w:t>
      </w:r>
      <w:proofErr w:type="spellEnd"/>
      <w:r w:rsidR="004A79D9">
        <w:rPr>
          <w:b/>
          <w:sz w:val="24"/>
          <w:szCs w:val="24"/>
        </w:rPr>
        <w:t>.</w:t>
      </w:r>
    </w:p>
    <w:p w14:paraId="3E15CE31" w14:textId="77777777" w:rsidR="006A79F4" w:rsidRPr="00CF2E9B" w:rsidRDefault="006A79F4" w:rsidP="006A79F4">
      <w:pPr>
        <w:pStyle w:val="Odstavecseseznamem"/>
        <w:rPr>
          <w:sz w:val="24"/>
          <w:szCs w:val="24"/>
        </w:rPr>
      </w:pPr>
    </w:p>
    <w:p w14:paraId="659410B4" w14:textId="77777777" w:rsidR="00CF2E9B" w:rsidRPr="00CF2E9B" w:rsidRDefault="00CF2E9B" w:rsidP="00CF2E9B">
      <w:pPr>
        <w:rPr>
          <w:i/>
          <w:sz w:val="24"/>
          <w:szCs w:val="24"/>
        </w:rPr>
      </w:pPr>
    </w:p>
    <w:p w14:paraId="7C51C099" w14:textId="77777777"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9874">
    <w:abstractNumId w:val="7"/>
  </w:num>
  <w:num w:numId="2" w16cid:durableId="1477645794">
    <w:abstractNumId w:val="0"/>
  </w:num>
  <w:num w:numId="3" w16cid:durableId="1705520586">
    <w:abstractNumId w:val="3"/>
  </w:num>
  <w:num w:numId="4" w16cid:durableId="893854463">
    <w:abstractNumId w:val="6"/>
  </w:num>
  <w:num w:numId="5" w16cid:durableId="458843217">
    <w:abstractNumId w:val="5"/>
  </w:num>
  <w:num w:numId="6" w16cid:durableId="1416442741">
    <w:abstractNumId w:val="4"/>
  </w:num>
  <w:num w:numId="7" w16cid:durableId="1897425077">
    <w:abstractNumId w:val="9"/>
  </w:num>
  <w:num w:numId="8" w16cid:durableId="691685230">
    <w:abstractNumId w:val="8"/>
  </w:num>
  <w:num w:numId="9" w16cid:durableId="1793088366">
    <w:abstractNumId w:val="2"/>
  </w:num>
  <w:num w:numId="10" w16cid:durableId="138340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75"/>
    <w:rsid w:val="0004606F"/>
    <w:rsid w:val="000805B0"/>
    <w:rsid w:val="000910B0"/>
    <w:rsid w:val="000A7592"/>
    <w:rsid w:val="000D5ED2"/>
    <w:rsid w:val="00103FFC"/>
    <w:rsid w:val="001732CD"/>
    <w:rsid w:val="00194DCA"/>
    <w:rsid w:val="001A1450"/>
    <w:rsid w:val="001D2703"/>
    <w:rsid w:val="001E09C6"/>
    <w:rsid w:val="00253DA8"/>
    <w:rsid w:val="003064B5"/>
    <w:rsid w:val="003263D3"/>
    <w:rsid w:val="00397654"/>
    <w:rsid w:val="003A1339"/>
    <w:rsid w:val="004018DB"/>
    <w:rsid w:val="00422166"/>
    <w:rsid w:val="004A79D9"/>
    <w:rsid w:val="004D0CAF"/>
    <w:rsid w:val="004D70BC"/>
    <w:rsid w:val="00522F4A"/>
    <w:rsid w:val="005653C7"/>
    <w:rsid w:val="005A0858"/>
    <w:rsid w:val="006155D9"/>
    <w:rsid w:val="006219DB"/>
    <w:rsid w:val="00664153"/>
    <w:rsid w:val="00697233"/>
    <w:rsid w:val="006A79F4"/>
    <w:rsid w:val="006B4874"/>
    <w:rsid w:val="006C26A0"/>
    <w:rsid w:val="006E0E5D"/>
    <w:rsid w:val="006E1024"/>
    <w:rsid w:val="00714E97"/>
    <w:rsid w:val="00744D63"/>
    <w:rsid w:val="00767075"/>
    <w:rsid w:val="00774B91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E419C"/>
    <w:rsid w:val="00A049EF"/>
    <w:rsid w:val="00A2141B"/>
    <w:rsid w:val="00A60926"/>
    <w:rsid w:val="00AF7D94"/>
    <w:rsid w:val="00B02F71"/>
    <w:rsid w:val="00BA06AB"/>
    <w:rsid w:val="00BA6202"/>
    <w:rsid w:val="00C3303A"/>
    <w:rsid w:val="00C806E2"/>
    <w:rsid w:val="00C82C40"/>
    <w:rsid w:val="00CB2ACA"/>
    <w:rsid w:val="00CC06F8"/>
    <w:rsid w:val="00CC1E43"/>
    <w:rsid w:val="00CF2E9B"/>
    <w:rsid w:val="00D04771"/>
    <w:rsid w:val="00D3547C"/>
    <w:rsid w:val="00D474ED"/>
    <w:rsid w:val="00D66070"/>
    <w:rsid w:val="00E71CBC"/>
    <w:rsid w:val="00EE6E1E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6A7E"/>
  <w15:docId w15:val="{98C3BC7E-EA17-4EAA-87F0-166E857B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it0OkNp7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www.youtube.com/watch?v=2PWSJH02k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2014-11-25T13:17:00Z</cp:lastPrinted>
  <dcterms:created xsi:type="dcterms:W3CDTF">2022-05-13T06:45:00Z</dcterms:created>
  <dcterms:modified xsi:type="dcterms:W3CDTF">2022-05-13T06:45:00Z</dcterms:modified>
</cp:coreProperties>
</file>