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43" w:rsidRPr="00A44193" w:rsidRDefault="000576FA" w:rsidP="00FF0576">
      <w:pPr>
        <w:rPr>
          <w:rFonts w:ascii="Times New Roman" w:hAnsi="Times New Roman" w:cs="Times New Roman"/>
        </w:rPr>
      </w:pPr>
      <w:r w:rsidRPr="00D16497">
        <w:rPr>
          <w:sz w:val="44"/>
        </w:rPr>
        <w:br/>
      </w:r>
      <w:r w:rsidR="00D16497" w:rsidRPr="00A44193">
        <w:rPr>
          <w:rFonts w:ascii="Times New Roman" w:hAnsi="Times New Roman" w:cs="Times New Roman"/>
          <w:sz w:val="40"/>
        </w:rPr>
        <w:t xml:space="preserve">               </w:t>
      </w:r>
      <w:r w:rsidRPr="00A44193">
        <w:rPr>
          <w:rFonts w:ascii="Times New Roman" w:hAnsi="Times New Roman" w:cs="Times New Roman"/>
          <w:sz w:val="40"/>
        </w:rPr>
        <w:t>Vita Caroli</w:t>
      </w:r>
      <w:r w:rsidRPr="00A44193">
        <w:rPr>
          <w:rFonts w:ascii="Times New Roman" w:hAnsi="Times New Roman" w:cs="Times New Roman"/>
          <w:sz w:val="36"/>
        </w:rPr>
        <w:br/>
      </w:r>
      <w:r w:rsidR="00D16497" w:rsidRPr="00A44193">
        <w:rPr>
          <w:rFonts w:ascii="Times New Roman" w:hAnsi="Times New Roman" w:cs="Times New Roman"/>
          <w:i/>
        </w:rPr>
        <w:t xml:space="preserve">                       </w:t>
      </w:r>
      <w:r w:rsidRPr="00A44193">
        <w:rPr>
          <w:rFonts w:ascii="Times New Roman" w:hAnsi="Times New Roman" w:cs="Times New Roman"/>
          <w:i/>
        </w:rPr>
        <w:t>Vlastní životopis Karla IV.</w:t>
      </w:r>
    </w:p>
    <w:p w:rsidR="00240CC2" w:rsidRPr="00A44193" w:rsidRDefault="00242143" w:rsidP="00A44193">
      <w:pPr>
        <w:spacing w:after="0" w:line="240" w:lineRule="auto"/>
        <w:rPr>
          <w:rFonts w:ascii="Times New Roman" w:eastAsia="Arial Unicode MS" w:hAnsi="Times New Roman" w:cs="Times New Roman"/>
          <w:u w:val="single"/>
        </w:rPr>
      </w:pPr>
      <w:r w:rsidRPr="00A44193">
        <w:rPr>
          <w:rFonts w:ascii="Times New Roman" w:eastAsia="Arial Unicode MS" w:hAnsi="Times New Roman" w:cs="Times New Roman"/>
          <w:u w:val="single"/>
        </w:rPr>
        <w:t>Karel IV.</w:t>
      </w:r>
      <w:r w:rsidR="00FF0576" w:rsidRPr="00A44193">
        <w:rPr>
          <w:rFonts w:ascii="Times New Roman" w:eastAsia="Arial Unicode MS" w:hAnsi="Times New Roman" w:cs="Times New Roman"/>
          <w:u w:val="single"/>
        </w:rPr>
        <w:br/>
      </w:r>
      <w:r w:rsidR="00D16497" w:rsidRPr="00A44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97D651B" wp14:editId="0A9CAA95">
            <wp:simplePos x="0" y="0"/>
            <wp:positionH relativeFrom="column">
              <wp:posOffset>4634230</wp:posOffset>
            </wp:positionH>
            <wp:positionV relativeFrom="paragraph">
              <wp:posOffset>-840740</wp:posOffset>
            </wp:positionV>
            <wp:extent cx="1152525" cy="1609725"/>
            <wp:effectExtent l="19050" t="0" r="9525" b="0"/>
            <wp:wrapTight wrapText="bothSides">
              <wp:wrapPolygon edited="0">
                <wp:start x="-357" y="0"/>
                <wp:lineTo x="-357" y="21472"/>
                <wp:lineTo x="21779" y="21472"/>
                <wp:lineTo x="21779" y="0"/>
                <wp:lineTo x="-357" y="0"/>
              </wp:wrapPolygon>
            </wp:wrapTight>
            <wp:docPr id="2" name="Obrázek 0" descr="karel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i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497" w:rsidRPr="00A44193">
        <w:rPr>
          <w:rFonts w:ascii="Times New Roman" w:hAnsi="Times New Roman" w:cs="Times New Roman"/>
        </w:rPr>
        <w:t xml:space="preserve">Václav </w:t>
      </w:r>
      <w:r w:rsidRPr="00A44193">
        <w:rPr>
          <w:rFonts w:ascii="Times New Roman" w:hAnsi="Times New Roman" w:cs="Times New Roman"/>
        </w:rPr>
        <w:t>se</w:t>
      </w:r>
      <w:r w:rsidR="00D16497" w:rsidRPr="00A44193">
        <w:rPr>
          <w:rFonts w:ascii="Times New Roman" w:hAnsi="Times New Roman" w:cs="Times New Roman"/>
        </w:rPr>
        <w:t xml:space="preserve"> narodil</w:t>
      </w:r>
      <w:r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  <w:b/>
        </w:rPr>
        <w:t xml:space="preserve">14. května </w:t>
      </w:r>
      <w:r w:rsidR="00137B3E" w:rsidRPr="00A44193">
        <w:rPr>
          <w:rFonts w:ascii="Times New Roman" w:hAnsi="Times New Roman" w:cs="Times New Roman"/>
          <w:b/>
        </w:rPr>
        <w:t xml:space="preserve">roku </w:t>
      </w:r>
      <w:r w:rsidRPr="00A44193">
        <w:rPr>
          <w:rFonts w:ascii="Times New Roman" w:hAnsi="Times New Roman" w:cs="Times New Roman"/>
          <w:b/>
        </w:rPr>
        <w:t>1316</w:t>
      </w:r>
      <w:r w:rsidRPr="00A44193">
        <w:rPr>
          <w:rFonts w:ascii="Times New Roman" w:hAnsi="Times New Roman" w:cs="Times New Roman"/>
        </w:rPr>
        <w:t xml:space="preserve"> českému králi Janu Luce</w:t>
      </w:r>
      <w:r w:rsidR="00D16497" w:rsidRPr="00A44193">
        <w:rPr>
          <w:rFonts w:ascii="Times New Roman" w:hAnsi="Times New Roman" w:cs="Times New Roman"/>
        </w:rPr>
        <w:t>mburskému a Elišce Přemyslovně. Záhy byl otcem poslán k francouzskému královskému dvoru ke svému strýci Karlu IV. Sličnému, jehož jméno přijal při biřmování. Díky tomu, že byl pověřen poměrně jako mladý hoch správou panství v Itálii, získal Karel vojenské a politické zkušenosti. Roku 1333 se vrátil do Čech a s titulem markrabího moravského se ujal jejich správy. V červenci roku 1346 byl zvolen králem římským a po otcově smrti v srpnu 1346 se stal králem českým. V lednu 1355 byl v Miláně korunován za krále Lombar</w:t>
      </w:r>
      <w:r w:rsidR="00E264DA" w:rsidRPr="00A44193">
        <w:rPr>
          <w:rFonts w:ascii="Times New Roman" w:hAnsi="Times New Roman" w:cs="Times New Roman"/>
        </w:rPr>
        <w:t>d</w:t>
      </w:r>
      <w:r w:rsidR="00D16497" w:rsidRPr="00A44193">
        <w:rPr>
          <w:rFonts w:ascii="Times New Roman" w:hAnsi="Times New Roman" w:cs="Times New Roman"/>
        </w:rPr>
        <w:t xml:space="preserve">ie a v dubnu v Římě </w:t>
      </w:r>
      <w:r w:rsidR="00A44193">
        <w:rPr>
          <w:rFonts w:ascii="Times New Roman" w:hAnsi="Times New Roman" w:cs="Times New Roman"/>
        </w:rPr>
        <w:t>za císaře římského. Zemřel 29. l</w:t>
      </w:r>
      <w:r w:rsidR="00D16497" w:rsidRPr="00A44193">
        <w:rPr>
          <w:rFonts w:ascii="Times New Roman" w:hAnsi="Times New Roman" w:cs="Times New Roman"/>
        </w:rPr>
        <w:t>istopadu 1378.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Literární činnost Karla IV.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>Karl IV. byl významný politik a státník své doby. Jeho předpoklady pro literární činnost se vytvářely již v době chlapeckých let, v prostředí kulturně vyspělého francouzského dvor</w:t>
      </w:r>
      <w:r w:rsidR="00735806" w:rsidRPr="00A44193">
        <w:rPr>
          <w:rFonts w:ascii="Times New Roman" w:hAnsi="Times New Roman" w:cs="Times New Roman"/>
        </w:rPr>
        <w:t>a, kde nabyl požadovaného vzdělání</w:t>
      </w:r>
      <w:r w:rsidRPr="00A44193">
        <w:rPr>
          <w:rFonts w:ascii="Times New Roman" w:hAnsi="Times New Roman" w:cs="Times New Roman"/>
        </w:rPr>
        <w:t>. Karel především od historiografie požadoval, aby podala ideologi</w:t>
      </w:r>
      <w:r w:rsidR="00735806" w:rsidRPr="00A44193">
        <w:rPr>
          <w:rFonts w:ascii="Times New Roman" w:hAnsi="Times New Roman" w:cs="Times New Roman"/>
        </w:rPr>
        <w:t xml:space="preserve">cké zdůvodnění jeho politiky a </w:t>
      </w:r>
      <w:r w:rsidRPr="00A44193">
        <w:rPr>
          <w:rFonts w:ascii="Times New Roman" w:hAnsi="Times New Roman" w:cs="Times New Roman"/>
        </w:rPr>
        <w:t>vysvětlila a obhájila jeho záměry a postupy nejen před příštími generacemi, ale hlavně před současníky</w:t>
      </w:r>
      <w:r w:rsidR="00735806" w:rsidRPr="00A44193">
        <w:rPr>
          <w:rFonts w:ascii="Times New Roman" w:hAnsi="Times New Roman" w:cs="Times New Roman"/>
        </w:rPr>
        <w:t>.</w:t>
      </w:r>
      <w:r w:rsidRPr="00A44193">
        <w:rPr>
          <w:rFonts w:ascii="Times New Roman" w:hAnsi="Times New Roman" w:cs="Times New Roman"/>
        </w:rPr>
        <w:t xml:space="preserve"> Přesvědčen o své sakrální povaze svěřené moci se podílel na vzniku několika právn</w:t>
      </w:r>
      <w:r w:rsidR="00735806" w:rsidRPr="00A44193">
        <w:rPr>
          <w:rFonts w:ascii="Times New Roman" w:hAnsi="Times New Roman" w:cs="Times New Roman"/>
        </w:rPr>
        <w:t>ích, či moralizujících spisů.</w:t>
      </w:r>
      <w:r w:rsidRPr="00A44193">
        <w:rPr>
          <w:rFonts w:ascii="Times New Roman" w:hAnsi="Times New Roman" w:cs="Times New Roman"/>
        </w:rPr>
        <w:t xml:space="preserve"> Zasloužil se tak o vznik: </w:t>
      </w:r>
      <w:r w:rsidRPr="00A44193">
        <w:rPr>
          <w:rFonts w:ascii="Times New Roman" w:hAnsi="Times New Roman" w:cs="Times New Roman"/>
          <w:b/>
        </w:rPr>
        <w:t>Řádu korunování českého krále</w:t>
      </w:r>
      <w:r w:rsidRPr="00A44193">
        <w:rPr>
          <w:rFonts w:ascii="Times New Roman" w:hAnsi="Times New Roman" w:cs="Times New Roman"/>
        </w:rPr>
        <w:t xml:space="preserve">, </w:t>
      </w:r>
      <w:r w:rsidRPr="00A44193">
        <w:rPr>
          <w:rFonts w:ascii="Times New Roman" w:hAnsi="Times New Roman" w:cs="Times New Roman"/>
          <w:b/>
        </w:rPr>
        <w:t>Řádu požehnání královny, legendy o sv. Václavu</w:t>
      </w:r>
      <w:r w:rsidRPr="00A44193">
        <w:rPr>
          <w:rFonts w:ascii="Times New Roman" w:hAnsi="Times New Roman" w:cs="Times New Roman"/>
        </w:rPr>
        <w:t xml:space="preserve"> a filozofického spisu </w:t>
      </w:r>
      <w:proofErr w:type="spellStart"/>
      <w:r w:rsidRPr="00A44193">
        <w:rPr>
          <w:rFonts w:ascii="Times New Roman" w:hAnsi="Times New Roman" w:cs="Times New Roman"/>
          <w:b/>
        </w:rPr>
        <w:t>Moralitales</w:t>
      </w:r>
      <w:proofErr w:type="spellEnd"/>
      <w:r w:rsidRPr="00A44193">
        <w:rPr>
          <w:rFonts w:ascii="Times New Roman" w:hAnsi="Times New Roman" w:cs="Times New Roman"/>
        </w:rPr>
        <w:t xml:space="preserve">. Pravděpodobně nejvýznamnější a nejrozšířenější středověkou literární památkou je jeho </w:t>
      </w:r>
      <w:r w:rsidRPr="00A44193">
        <w:rPr>
          <w:rFonts w:ascii="Times New Roman" w:hAnsi="Times New Roman" w:cs="Times New Roman"/>
          <w:i/>
        </w:rPr>
        <w:t>„vlastní životopis“</w:t>
      </w:r>
      <w:r w:rsidRPr="00A44193">
        <w:rPr>
          <w:rFonts w:ascii="Times New Roman" w:hAnsi="Times New Roman" w:cs="Times New Roman"/>
        </w:rPr>
        <w:t xml:space="preserve">- </w:t>
      </w:r>
      <w:r w:rsidRPr="00A44193">
        <w:rPr>
          <w:rFonts w:ascii="Times New Roman" w:hAnsi="Times New Roman" w:cs="Times New Roman"/>
          <w:b/>
        </w:rPr>
        <w:t>Vita Caroli</w:t>
      </w:r>
      <w:r w:rsidRPr="00A44193">
        <w:rPr>
          <w:rFonts w:ascii="Times New Roman" w:hAnsi="Times New Roman" w:cs="Times New Roman"/>
        </w:rPr>
        <w:t>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Vlastní životopi</w:t>
      </w:r>
      <w:r w:rsidR="007F6E04" w:rsidRPr="00A44193">
        <w:rPr>
          <w:rFonts w:ascii="Times New Roman" w:hAnsi="Times New Roman" w:cs="Times New Roman"/>
          <w:u w:val="single"/>
        </w:rPr>
        <w:t>s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>Žánrové zařazení této</w:t>
      </w:r>
      <w:r w:rsidR="007F6E04"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</w:rPr>
        <w:t xml:space="preserve">památky je poněkud problematičtější. </w:t>
      </w:r>
      <w:r w:rsidR="00A44193">
        <w:rPr>
          <w:rFonts w:ascii="Times New Roman" w:hAnsi="Times New Roman" w:cs="Times New Roman"/>
        </w:rPr>
        <w:t>Toto dílo může být</w:t>
      </w:r>
      <w:r w:rsidR="00491D19" w:rsidRPr="00A44193">
        <w:rPr>
          <w:rFonts w:ascii="Times New Roman" w:hAnsi="Times New Roman" w:cs="Times New Roman"/>
        </w:rPr>
        <w:t xml:space="preserve"> pov</w:t>
      </w:r>
      <w:r w:rsidR="00A44193">
        <w:rPr>
          <w:rFonts w:ascii="Times New Roman" w:hAnsi="Times New Roman" w:cs="Times New Roman"/>
        </w:rPr>
        <w:t>ažováno</w:t>
      </w:r>
      <w:r w:rsidR="00E264DA" w:rsidRPr="00A44193">
        <w:rPr>
          <w:rFonts w:ascii="Times New Roman" w:hAnsi="Times New Roman" w:cs="Times New Roman"/>
        </w:rPr>
        <w:t xml:space="preserve"> za </w:t>
      </w:r>
      <w:r w:rsidR="00E264DA" w:rsidRPr="00A44193">
        <w:rPr>
          <w:rFonts w:ascii="Times New Roman" w:hAnsi="Times New Roman" w:cs="Times New Roman"/>
          <w:b/>
        </w:rPr>
        <w:t>autobiografii panovníka</w:t>
      </w:r>
      <w:r w:rsidR="00E264DA" w:rsidRPr="00A44193">
        <w:rPr>
          <w:rFonts w:ascii="Times New Roman" w:hAnsi="Times New Roman" w:cs="Times New Roman"/>
        </w:rPr>
        <w:t>,</w:t>
      </w:r>
      <w:r w:rsidR="007F6E04" w:rsidRPr="00A44193">
        <w:rPr>
          <w:rFonts w:ascii="Times New Roman" w:hAnsi="Times New Roman" w:cs="Times New Roman"/>
        </w:rPr>
        <w:t xml:space="preserve"> sep</w:t>
      </w:r>
      <w:r w:rsidR="00E264DA" w:rsidRPr="00A44193">
        <w:rPr>
          <w:rFonts w:ascii="Times New Roman" w:hAnsi="Times New Roman" w:cs="Times New Roman"/>
        </w:rPr>
        <w:t>sanou</w:t>
      </w:r>
      <w:r w:rsidR="007D6CED" w:rsidRPr="00A44193">
        <w:rPr>
          <w:rFonts w:ascii="Times New Roman" w:hAnsi="Times New Roman" w:cs="Times New Roman"/>
        </w:rPr>
        <w:t xml:space="preserve"> </w:t>
      </w:r>
      <w:r w:rsidR="007F6E04" w:rsidRPr="00A44193">
        <w:rPr>
          <w:rFonts w:ascii="Times New Roman" w:hAnsi="Times New Roman" w:cs="Times New Roman"/>
        </w:rPr>
        <w:t>na základě deníkových záznamů</w:t>
      </w:r>
      <w:r w:rsidR="00491D19" w:rsidRPr="00A44193">
        <w:rPr>
          <w:rFonts w:ascii="Times New Roman" w:hAnsi="Times New Roman" w:cs="Times New Roman"/>
        </w:rPr>
        <w:t>, můžeme ale také říci, že se jedná o spis</w:t>
      </w:r>
      <w:r w:rsidR="007F6E04" w:rsidRPr="00A44193">
        <w:rPr>
          <w:rFonts w:ascii="Times New Roman" w:hAnsi="Times New Roman" w:cs="Times New Roman"/>
        </w:rPr>
        <w:t xml:space="preserve"> částečně naučný či filosofický.</w:t>
      </w:r>
      <w:r w:rsidRPr="00A44193">
        <w:rPr>
          <w:rFonts w:ascii="Times New Roman" w:hAnsi="Times New Roman" w:cs="Times New Roman"/>
        </w:rPr>
        <w:t xml:space="preserve"> Vita Caroli </w:t>
      </w:r>
      <w:r w:rsidR="007F6E04" w:rsidRPr="00A44193">
        <w:rPr>
          <w:rFonts w:ascii="Times New Roman" w:hAnsi="Times New Roman" w:cs="Times New Roman"/>
        </w:rPr>
        <w:t xml:space="preserve">může být chápána také jako tzv. </w:t>
      </w:r>
      <w:r w:rsidR="007F6E04" w:rsidRPr="00A44193">
        <w:rPr>
          <w:rFonts w:ascii="Times New Roman" w:hAnsi="Times New Roman" w:cs="Times New Roman"/>
          <w:b/>
        </w:rPr>
        <w:t>knížecí zrcadlo</w:t>
      </w:r>
      <w:r w:rsidR="007F6E04" w:rsidRPr="00A44193">
        <w:rPr>
          <w:rFonts w:ascii="Times New Roman" w:hAnsi="Times New Roman" w:cs="Times New Roman"/>
        </w:rPr>
        <w:t xml:space="preserve"> </w:t>
      </w:r>
      <w:r w:rsidR="007F6E04" w:rsidRPr="00A44193">
        <w:rPr>
          <w:rFonts w:ascii="Times New Roman" w:hAnsi="Times New Roman" w:cs="Times New Roman"/>
          <w:i/>
        </w:rPr>
        <w:t>(=traktát</w:t>
      </w:r>
      <w:r w:rsidRPr="00A44193">
        <w:rPr>
          <w:rFonts w:ascii="Times New Roman" w:hAnsi="Times New Roman" w:cs="Times New Roman"/>
          <w:i/>
        </w:rPr>
        <w:t>, kte</w:t>
      </w:r>
      <w:r w:rsidR="001278BD" w:rsidRPr="00A44193">
        <w:rPr>
          <w:rFonts w:ascii="Times New Roman" w:hAnsi="Times New Roman" w:cs="Times New Roman"/>
          <w:i/>
        </w:rPr>
        <w:t xml:space="preserve">rý popisuje ideální vlastnosti </w:t>
      </w:r>
      <w:r w:rsidRPr="00A44193">
        <w:rPr>
          <w:rFonts w:ascii="Times New Roman" w:hAnsi="Times New Roman" w:cs="Times New Roman"/>
          <w:i/>
        </w:rPr>
        <w:t>mladého knížete před nástupem na trůn a podává tak ideál panovníka své doby</w:t>
      </w:r>
      <w:r w:rsidR="00735806" w:rsidRPr="00A44193">
        <w:rPr>
          <w:rFonts w:ascii="Times New Roman" w:hAnsi="Times New Roman" w:cs="Times New Roman"/>
          <w:i/>
        </w:rPr>
        <w:t>)</w:t>
      </w:r>
      <w:r w:rsidRPr="00A44193">
        <w:rPr>
          <w:rFonts w:ascii="Times New Roman" w:hAnsi="Times New Roman" w:cs="Times New Roman"/>
          <w:i/>
        </w:rPr>
        <w:t>.</w:t>
      </w:r>
      <w:r w:rsidR="00735806" w:rsidRPr="00A44193">
        <w:rPr>
          <w:rFonts w:ascii="Times New Roman" w:hAnsi="Times New Roman" w:cs="Times New Roman"/>
        </w:rPr>
        <w:t xml:space="preserve"> Dílo je </w:t>
      </w:r>
      <w:r w:rsidR="00735806" w:rsidRPr="00A44193">
        <w:rPr>
          <w:rFonts w:ascii="Times New Roman" w:hAnsi="Times New Roman" w:cs="Times New Roman"/>
          <w:b/>
        </w:rPr>
        <w:t>psáno</w:t>
      </w:r>
      <w:r w:rsidR="007F6E04" w:rsidRPr="00A44193">
        <w:rPr>
          <w:rFonts w:ascii="Times New Roman" w:hAnsi="Times New Roman" w:cs="Times New Roman"/>
          <w:b/>
        </w:rPr>
        <w:t xml:space="preserve"> </w:t>
      </w:r>
      <w:r w:rsidR="00735806" w:rsidRPr="00A44193">
        <w:rPr>
          <w:rFonts w:ascii="Times New Roman" w:hAnsi="Times New Roman" w:cs="Times New Roman"/>
          <w:b/>
        </w:rPr>
        <w:t>stř</w:t>
      </w:r>
      <w:r w:rsidR="007F6E04" w:rsidRPr="00A44193">
        <w:rPr>
          <w:rFonts w:ascii="Times New Roman" w:hAnsi="Times New Roman" w:cs="Times New Roman"/>
          <w:b/>
        </w:rPr>
        <w:t>edověkou latinou</w:t>
      </w:r>
      <w:r w:rsidR="007F6E04" w:rsidRPr="00A44193">
        <w:rPr>
          <w:rFonts w:ascii="Times New Roman" w:hAnsi="Times New Roman" w:cs="Times New Roman"/>
        </w:rPr>
        <w:t>, ale projevuje se zde i zájem o jazyk český</w:t>
      </w:r>
      <w:r w:rsidR="00A44193">
        <w:rPr>
          <w:rFonts w:ascii="Times New Roman" w:hAnsi="Times New Roman" w:cs="Times New Roman"/>
        </w:rPr>
        <w:t>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15162" w:rsidRPr="00A44193" w:rsidRDefault="00115162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 xml:space="preserve">Datace a autorství 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 xml:space="preserve">Doba sepsání Karlovy autobiografie je dodnes předmětem historického bádání. Více či méně úvahy jednotlivých autorů kladou vznik díla do </w:t>
      </w:r>
      <w:r w:rsidRPr="00A44193">
        <w:rPr>
          <w:rFonts w:ascii="Times New Roman" w:hAnsi="Times New Roman" w:cs="Times New Roman"/>
          <w:b/>
        </w:rPr>
        <w:t>období mezi léta 1346 a 1373</w:t>
      </w:r>
      <w:r w:rsidRPr="00A44193">
        <w:rPr>
          <w:rFonts w:ascii="Times New Roman" w:hAnsi="Times New Roman" w:cs="Times New Roman"/>
        </w:rPr>
        <w:t>.</w:t>
      </w:r>
      <w:r w:rsidR="00491D19" w:rsidRPr="00A44193">
        <w:rPr>
          <w:rFonts w:ascii="Times New Roman" w:hAnsi="Times New Roman" w:cs="Times New Roman"/>
        </w:rPr>
        <w:t xml:space="preserve"> </w:t>
      </w:r>
      <w:r w:rsidR="00491D19" w:rsidRPr="00A44193">
        <w:rPr>
          <w:rFonts w:ascii="Times New Roman" w:hAnsi="Times New Roman" w:cs="Times New Roman"/>
          <w:i/>
        </w:rPr>
        <w:t>(František Palacký uvádí léta 1363-1366)</w:t>
      </w:r>
      <w:r w:rsidRPr="00A44193">
        <w:rPr>
          <w:rFonts w:ascii="Times New Roman" w:hAnsi="Times New Roman" w:cs="Times New Roman"/>
        </w:rPr>
        <w:t xml:space="preserve"> Stejně sporná je i otázka autorství</w:t>
      </w:r>
      <w:r w:rsidR="007F6E04" w:rsidRPr="00A44193">
        <w:rPr>
          <w:rStyle w:val="Znakapoznpodarou"/>
          <w:rFonts w:ascii="Times New Roman" w:hAnsi="Times New Roman" w:cs="Times New Roman"/>
        </w:rPr>
        <w:footnoteReference w:id="1"/>
      </w:r>
      <w:r w:rsidR="007F6E04" w:rsidRPr="00A44193">
        <w:rPr>
          <w:rFonts w:ascii="Times New Roman" w:hAnsi="Times New Roman" w:cs="Times New Roman"/>
        </w:rPr>
        <w:t xml:space="preserve">. </w:t>
      </w:r>
      <w:r w:rsidRPr="00A44193">
        <w:rPr>
          <w:rFonts w:ascii="Times New Roman" w:hAnsi="Times New Roman" w:cs="Times New Roman"/>
        </w:rPr>
        <w:t>Nelze samozřejmě prokázat, zda Karel svůj životopis psal sám nebo jej diktoval písaři</w:t>
      </w:r>
      <w:r w:rsidR="001278BD" w:rsidRPr="00A44193">
        <w:rPr>
          <w:rFonts w:ascii="Times New Roman" w:hAnsi="Times New Roman" w:cs="Times New Roman"/>
        </w:rPr>
        <w:t>, většina názorů se spíše přiklání k druhé verzi</w:t>
      </w:r>
      <w:r w:rsidRPr="00A44193">
        <w:rPr>
          <w:rFonts w:ascii="Times New Roman" w:hAnsi="Times New Roman" w:cs="Times New Roman"/>
        </w:rPr>
        <w:t>, ale to však nemění nic na autorství</w:t>
      </w:r>
      <w:r w:rsidR="007D6CED" w:rsidRPr="00A44193">
        <w:rPr>
          <w:rFonts w:ascii="Times New Roman" w:hAnsi="Times New Roman" w:cs="Times New Roman"/>
        </w:rPr>
        <w:t>, které je přisuzováno Karlu IV.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7676F" w:rsidRPr="00A44193" w:rsidRDefault="00CF095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Obsah</w:t>
      </w:r>
      <w:r w:rsidR="0067595D" w:rsidRPr="00A44193">
        <w:rPr>
          <w:rFonts w:ascii="Times New Roman" w:hAnsi="Times New Roman" w:cs="Times New Roman"/>
          <w:u w:val="single"/>
        </w:rPr>
        <w:t xml:space="preserve"> a struktura díla</w:t>
      </w:r>
      <w:r w:rsidRPr="00A44193">
        <w:rPr>
          <w:rFonts w:ascii="Times New Roman" w:hAnsi="Times New Roman" w:cs="Times New Roman"/>
        </w:rPr>
        <w:t xml:space="preserve"> </w:t>
      </w:r>
      <w:r w:rsidR="00FF0576" w:rsidRPr="00A44193">
        <w:rPr>
          <w:rFonts w:ascii="Times New Roman" w:hAnsi="Times New Roman" w:cs="Times New Roman"/>
        </w:rPr>
        <w:br/>
      </w:r>
      <w:r w:rsidRPr="00A44193">
        <w:rPr>
          <w:rFonts w:ascii="Times New Roman" w:hAnsi="Times New Roman" w:cs="Times New Roman"/>
        </w:rPr>
        <w:t>Karel ve svém životopise vylíčil osudy svého mládí a proložil je náboženskými úvahami s řadou biblických citátů a moralizujícími výklady.</w:t>
      </w:r>
      <w:r w:rsidR="001278BD" w:rsidRPr="00A44193">
        <w:rPr>
          <w:rFonts w:ascii="Times New Roman" w:hAnsi="Times New Roman" w:cs="Times New Roman"/>
        </w:rPr>
        <w:t xml:space="preserve"> Vycházel přitom z oficiálního církevního učení </w:t>
      </w:r>
      <w:r w:rsidR="00A44193">
        <w:rPr>
          <w:rFonts w:ascii="Times New Roman" w:hAnsi="Times New Roman" w:cs="Times New Roman"/>
          <w:i/>
        </w:rPr>
        <w:t>(zvláště se opíral o Augu</w:t>
      </w:r>
      <w:r w:rsidR="001278BD" w:rsidRPr="00A44193">
        <w:rPr>
          <w:rFonts w:ascii="Times New Roman" w:hAnsi="Times New Roman" w:cs="Times New Roman"/>
          <w:i/>
        </w:rPr>
        <w:t>stina).</w:t>
      </w:r>
      <w:r w:rsidR="001278BD" w:rsidRPr="00A44193">
        <w:rPr>
          <w:rFonts w:ascii="Times New Roman" w:hAnsi="Times New Roman" w:cs="Times New Roman"/>
        </w:rPr>
        <w:t xml:space="preserve"> Panovník v díle také radí svým nástupcům na dvojím trůnu (českém a římské), jak by se měl ctnostný panovník chovat. Karel o sobě píše jako o dobrém hospodáři</w:t>
      </w:r>
      <w:r w:rsidR="00735806" w:rsidRPr="00A44193">
        <w:rPr>
          <w:rFonts w:ascii="Times New Roman" w:hAnsi="Times New Roman" w:cs="Times New Roman"/>
        </w:rPr>
        <w:t xml:space="preserve"> a racionálně smýšlejícím politikovi a panovníkovi.</w:t>
      </w:r>
      <w:r w:rsidRPr="00A44193">
        <w:rPr>
          <w:rFonts w:ascii="Times New Roman" w:hAnsi="Times New Roman" w:cs="Times New Roman"/>
        </w:rPr>
        <w:t xml:space="preserve"> Popisované </w:t>
      </w:r>
      <w:r w:rsidRPr="00A44193">
        <w:rPr>
          <w:rFonts w:ascii="Times New Roman" w:hAnsi="Times New Roman" w:cs="Times New Roman"/>
          <w:b/>
        </w:rPr>
        <w:t>události zpravidla nejsou datovány</w:t>
      </w:r>
      <w:r w:rsidRPr="00A44193">
        <w:rPr>
          <w:rFonts w:ascii="Times New Roman" w:hAnsi="Times New Roman" w:cs="Times New Roman"/>
        </w:rPr>
        <w:t>, pokud jsou, tak většinou jen denním datem, přesně je pouze</w:t>
      </w:r>
      <w:r w:rsidR="00491D19" w:rsidRPr="00A44193">
        <w:rPr>
          <w:rFonts w:ascii="Times New Roman" w:hAnsi="Times New Roman" w:cs="Times New Roman"/>
        </w:rPr>
        <w:t xml:space="preserve"> určeno datum Karlova narození,</w:t>
      </w:r>
      <w:r w:rsidR="001278BD" w:rsidRPr="00A44193">
        <w:rPr>
          <w:rFonts w:ascii="Times New Roman" w:hAnsi="Times New Roman" w:cs="Times New Roman"/>
        </w:rPr>
        <w:t xml:space="preserve"> kterým kniha začíná. </w:t>
      </w:r>
      <w:r w:rsidR="00491D19" w:rsidRPr="00A44193">
        <w:rPr>
          <w:rFonts w:ascii="Times New Roman" w:hAnsi="Times New Roman" w:cs="Times New Roman"/>
        </w:rPr>
        <w:t xml:space="preserve">Dochází zde k prolínání osobních zážitků s veřejným působením a náboženských a morálních úvah. Panovník popisuje mládí v cizině, pobyt v Čechách a své cesty do zahraničí. V druhé </w:t>
      </w:r>
      <w:r w:rsidR="00735806" w:rsidRPr="00A44193">
        <w:rPr>
          <w:rFonts w:ascii="Times New Roman" w:hAnsi="Times New Roman" w:cs="Times New Roman"/>
        </w:rPr>
        <w:t>části</w:t>
      </w:r>
      <w:r w:rsidR="00491D19" w:rsidRPr="00A44193">
        <w:rPr>
          <w:rFonts w:ascii="Times New Roman" w:hAnsi="Times New Roman" w:cs="Times New Roman"/>
        </w:rPr>
        <w:t xml:space="preserve"> se jedná o </w:t>
      </w:r>
      <w:r w:rsidR="00491D19" w:rsidRPr="00A44193">
        <w:rPr>
          <w:rFonts w:ascii="Times New Roman" w:hAnsi="Times New Roman" w:cs="Times New Roman"/>
        </w:rPr>
        <w:lastRenderedPageBreak/>
        <w:t>pouhý popis historických událostí, celé dílo je zakončeno korunovací Karla na římského krále roku 1346.</w:t>
      </w:r>
    </w:p>
    <w:p w:rsidR="00D16497" w:rsidRPr="00A44193" w:rsidRDefault="00616C3F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</w:rPr>
        <w:t xml:space="preserve">Životopis je </w:t>
      </w:r>
      <w:r w:rsidRPr="00A44193">
        <w:rPr>
          <w:rFonts w:ascii="Times New Roman" w:hAnsi="Times New Roman" w:cs="Times New Roman"/>
          <w:b/>
        </w:rPr>
        <w:t>rozdělen na dvě části</w:t>
      </w:r>
      <w:r w:rsidRPr="00A44193">
        <w:rPr>
          <w:rFonts w:ascii="Times New Roman" w:hAnsi="Times New Roman" w:cs="Times New Roman"/>
        </w:rPr>
        <w:t xml:space="preserve"> a členěn na </w:t>
      </w:r>
      <w:r w:rsidRPr="00A44193">
        <w:rPr>
          <w:rFonts w:ascii="Times New Roman" w:hAnsi="Times New Roman" w:cs="Times New Roman"/>
          <w:b/>
        </w:rPr>
        <w:t>dvacet kapitol</w:t>
      </w:r>
      <w:r w:rsidRPr="00A44193">
        <w:rPr>
          <w:rFonts w:ascii="Times New Roman" w:hAnsi="Times New Roman" w:cs="Times New Roman"/>
        </w:rPr>
        <w:t xml:space="preserve">. Autorem prvních čtrnácti kapitol </w:t>
      </w:r>
      <w:r w:rsidRPr="00A44193">
        <w:rPr>
          <w:rFonts w:ascii="Times New Roman" w:hAnsi="Times New Roman" w:cs="Times New Roman"/>
          <w:i/>
        </w:rPr>
        <w:t>(zakončených rokem 1340)</w:t>
      </w:r>
      <w:r w:rsidRPr="00A44193">
        <w:rPr>
          <w:rFonts w:ascii="Times New Roman" w:hAnsi="Times New Roman" w:cs="Times New Roman"/>
        </w:rPr>
        <w:t xml:space="preserve"> je sám Karel a zbylých šest </w:t>
      </w:r>
      <w:r w:rsidR="00735806" w:rsidRPr="00A44193">
        <w:rPr>
          <w:rFonts w:ascii="Times New Roman" w:hAnsi="Times New Roman" w:cs="Times New Roman"/>
          <w:i/>
        </w:rPr>
        <w:t>(</w:t>
      </w:r>
      <w:r w:rsidRPr="00A44193">
        <w:rPr>
          <w:rFonts w:ascii="Times New Roman" w:hAnsi="Times New Roman" w:cs="Times New Roman"/>
          <w:i/>
        </w:rPr>
        <w:t>začínajících rokem 1344 a končí</w:t>
      </w:r>
      <w:r w:rsidR="00E264DA" w:rsidRPr="00A44193">
        <w:rPr>
          <w:rFonts w:ascii="Times New Roman" w:hAnsi="Times New Roman" w:cs="Times New Roman"/>
          <w:i/>
        </w:rPr>
        <w:t>cích Karlovou volbou za římsko-</w:t>
      </w:r>
      <w:r w:rsidRPr="00A44193">
        <w:rPr>
          <w:rFonts w:ascii="Times New Roman" w:hAnsi="Times New Roman" w:cs="Times New Roman"/>
          <w:i/>
        </w:rPr>
        <w:t>německého krále roku 1346)</w:t>
      </w:r>
      <w:r w:rsidRPr="00A44193">
        <w:rPr>
          <w:rFonts w:ascii="Times New Roman" w:hAnsi="Times New Roman" w:cs="Times New Roman"/>
        </w:rPr>
        <w:t xml:space="preserve"> bylo později </w:t>
      </w:r>
      <w:r w:rsidRPr="00A44193">
        <w:rPr>
          <w:rFonts w:ascii="Times New Roman" w:hAnsi="Times New Roman" w:cs="Times New Roman"/>
          <w:b/>
        </w:rPr>
        <w:t>dopsáno neznámým autorem</w:t>
      </w:r>
      <w:r w:rsidRPr="00A44193">
        <w:rPr>
          <w:rFonts w:ascii="Times New Roman" w:hAnsi="Times New Roman" w:cs="Times New Roman"/>
        </w:rPr>
        <w:t>. O tom, že autor posledních šesti kapitol byl odlišný od původního autora, není pochyb. Tato část je psána ve třetí osobě, zatímco prvních</w:t>
      </w:r>
      <w:r w:rsidR="001D0910" w:rsidRPr="00A44193">
        <w:rPr>
          <w:rFonts w:ascii="Times New Roman" w:hAnsi="Times New Roman" w:cs="Times New Roman"/>
        </w:rPr>
        <w:t xml:space="preserve"> čtrnáct kapitol v osobě první. Zde autor prokázal větší znalost latiny než císař a jeho část značně převyšuje i po stylistické stránce. Druhá část je mnohem více psána jako kronika, ale i tak se snaží vyzdvihova</w:t>
      </w:r>
      <w:r w:rsidR="007D6CED" w:rsidRPr="00A44193">
        <w:rPr>
          <w:rFonts w:ascii="Times New Roman" w:hAnsi="Times New Roman" w:cs="Times New Roman"/>
        </w:rPr>
        <w:t xml:space="preserve">t Karla jako dobrého panovníka. Kdy byl text doplněn </w:t>
      </w:r>
      <w:proofErr w:type="gramStart"/>
      <w:r w:rsidR="007D6CED" w:rsidRPr="00A44193">
        <w:rPr>
          <w:rFonts w:ascii="Times New Roman" w:hAnsi="Times New Roman" w:cs="Times New Roman"/>
        </w:rPr>
        <w:t>je</w:t>
      </w:r>
      <w:proofErr w:type="gramEnd"/>
      <w:r w:rsidR="007D6CED" w:rsidRPr="00A44193">
        <w:rPr>
          <w:rFonts w:ascii="Times New Roman" w:hAnsi="Times New Roman" w:cs="Times New Roman"/>
        </w:rPr>
        <w:t xml:space="preserve"> opět předmětem dohadů.</w:t>
      </w: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264DA" w:rsidRPr="00A44193" w:rsidRDefault="00D16497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Př</w:t>
      </w:r>
      <w:r w:rsidR="0067595D" w:rsidRPr="00A44193">
        <w:rPr>
          <w:rFonts w:ascii="Times New Roman" w:hAnsi="Times New Roman" w:cs="Times New Roman"/>
          <w:u w:val="single"/>
        </w:rPr>
        <w:t>eklad</w:t>
      </w:r>
      <w:r w:rsidR="00FF0576"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  <w:b/>
        </w:rPr>
        <w:t>Již ve středověku byly pořízeny dva překlady této autobiografie do češtiny.</w:t>
      </w:r>
      <w:r w:rsidRPr="00A44193">
        <w:rPr>
          <w:rFonts w:ascii="Times New Roman" w:hAnsi="Times New Roman" w:cs="Times New Roman"/>
        </w:rPr>
        <w:t xml:space="preserve"> První překlad byl poněkud volnější a byl přeložen záhy po sepsání autobiografie, tedy ještě za Karlova života nebo krátce po jeho smrti. V 15. století byl poté pořízen přesnější a doslovnější překlad. Karlův životopis byl také přeložen do němčiny.</w:t>
      </w:r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7595D" w:rsidRPr="00A44193" w:rsidRDefault="00E264D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Edice</w:t>
      </w:r>
      <w:r w:rsidR="00D16497" w:rsidRPr="00A44193">
        <w:rPr>
          <w:rFonts w:ascii="Times New Roman" w:hAnsi="Times New Roman" w:cs="Times New Roman"/>
        </w:rPr>
        <w:br/>
      </w:r>
      <w:r w:rsidR="00D75CBC" w:rsidRPr="00A44193">
        <w:rPr>
          <w:rFonts w:ascii="Times New Roman" w:hAnsi="Times New Roman" w:cs="Times New Roman"/>
        </w:rPr>
        <w:t>Vita Caroli je dostupná také</w:t>
      </w:r>
      <w:r w:rsidR="00D16497" w:rsidRPr="00A44193">
        <w:rPr>
          <w:rFonts w:ascii="Times New Roman" w:hAnsi="Times New Roman" w:cs="Times New Roman"/>
        </w:rPr>
        <w:t xml:space="preserve"> v elektronické podobě v edici FRB, na stránkách centra </w:t>
      </w:r>
      <w:proofErr w:type="spellStart"/>
      <w:r w:rsidR="00D16497" w:rsidRPr="00A44193">
        <w:rPr>
          <w:rFonts w:ascii="Times New Roman" w:hAnsi="Times New Roman" w:cs="Times New Roman"/>
        </w:rPr>
        <w:t>medievistických</w:t>
      </w:r>
      <w:proofErr w:type="spellEnd"/>
      <w:r w:rsidR="00D16497" w:rsidRPr="00A44193">
        <w:rPr>
          <w:rFonts w:ascii="Times New Roman" w:hAnsi="Times New Roman" w:cs="Times New Roman"/>
        </w:rPr>
        <w:t xml:space="preserve"> studií.</w:t>
      </w:r>
    </w:p>
    <w:p w:rsidR="00FF0576" w:rsidRPr="00A44193" w:rsidRDefault="00D75CBC" w:rsidP="00A4419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</w:rPr>
        <w:t>Život císaře Karla IV</w:t>
      </w:r>
      <w:r w:rsidR="0067595D" w:rsidRPr="00A44193">
        <w:rPr>
          <w:rFonts w:ascii="Times New Roman" w:hAnsi="Times New Roman" w:cs="Times New Roman"/>
        </w:rPr>
        <w:t>.</w:t>
      </w:r>
      <w:r w:rsidR="00620C18" w:rsidRPr="00A44193">
        <w:rPr>
          <w:rFonts w:ascii="Times New Roman" w:hAnsi="Times New Roman" w:cs="Times New Roman"/>
        </w:rPr>
        <w:t>FRB III</w:t>
      </w:r>
      <w:r w:rsidR="0067595D" w:rsidRPr="00A44193">
        <w:rPr>
          <w:rFonts w:ascii="Times New Roman" w:hAnsi="Times New Roman" w:cs="Times New Roman"/>
        </w:rPr>
        <w:t xml:space="preserve">. Ed. Josef </w:t>
      </w:r>
      <w:proofErr w:type="spellStart"/>
      <w:r w:rsidR="0067595D" w:rsidRPr="00A44193">
        <w:rPr>
          <w:rFonts w:ascii="Times New Roman" w:hAnsi="Times New Roman" w:cs="Times New Roman"/>
        </w:rPr>
        <w:t>Emler</w:t>
      </w:r>
      <w:proofErr w:type="spellEnd"/>
      <w:r w:rsidR="0067595D" w:rsidRPr="00A44193">
        <w:rPr>
          <w:rFonts w:ascii="Times New Roman" w:hAnsi="Times New Roman" w:cs="Times New Roman"/>
        </w:rPr>
        <w:t>. Praha 1882,</w:t>
      </w:r>
      <w:r w:rsidRPr="00A44193">
        <w:rPr>
          <w:rFonts w:ascii="Times New Roman" w:hAnsi="Times New Roman" w:cs="Times New Roman"/>
        </w:rPr>
        <w:t xml:space="preserve"> s.</w:t>
      </w:r>
      <w:r w:rsidR="0067595D" w:rsidRPr="00A44193">
        <w:rPr>
          <w:rFonts w:ascii="Times New Roman" w:hAnsi="Times New Roman" w:cs="Times New Roman"/>
        </w:rPr>
        <w:t xml:space="preserve"> </w:t>
      </w:r>
      <w:r w:rsidRPr="00A44193">
        <w:rPr>
          <w:rFonts w:ascii="Times New Roman" w:hAnsi="Times New Roman" w:cs="Times New Roman"/>
        </w:rPr>
        <w:t>325-417</w:t>
      </w:r>
      <w:r w:rsidR="0067595D" w:rsidRPr="00A44193">
        <w:rPr>
          <w:rFonts w:ascii="Times New Roman" w:hAnsi="Times New Roman" w:cs="Times New Roman"/>
        </w:rPr>
        <w:br/>
      </w:r>
      <w:hyperlink r:id="rId10" w:history="1">
        <w:r w:rsidR="0067595D" w:rsidRPr="00A44193">
          <w:rPr>
            <w:rStyle w:val="Hypertextovodkaz"/>
            <w:rFonts w:ascii="Times New Roman" w:hAnsi="Times New Roman" w:cs="Times New Roman"/>
          </w:rPr>
          <w:t>https://sources.cms.flu.cas.cz/src/index.php?s=v&amp;action=jdi&amp;cat=11&amp;bookid=1107&amp;page=325&amp;action_button.x=0&amp;action_button.y=0</w:t>
        </w:r>
      </w:hyperlink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F0576" w:rsidRPr="00A44193" w:rsidRDefault="00FF0576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4193">
        <w:rPr>
          <w:rFonts w:ascii="Times New Roman" w:hAnsi="Times New Roman" w:cs="Times New Roman"/>
          <w:u w:val="single"/>
        </w:rPr>
        <w:t>Význam</w:t>
      </w:r>
      <w:r w:rsidRPr="00A44193">
        <w:rPr>
          <w:rFonts w:ascii="Times New Roman" w:hAnsi="Times New Roman" w:cs="Times New Roman"/>
          <w:u w:val="single"/>
        </w:rPr>
        <w:br/>
      </w:r>
      <w:r w:rsidRPr="00A44193">
        <w:rPr>
          <w:rFonts w:ascii="Times New Roman" w:hAnsi="Times New Roman" w:cs="Times New Roman"/>
        </w:rPr>
        <w:t xml:space="preserve">Právě ryze ideologická rovina činí z Karlova vlastního životopisu dílo mimořádně závažné, jenž nám jasněji ukazuje podstatné rozdíly mezi strohou mocenskopolitickou stránkou panovníkova života a ideálním typem křesťanského vládce, za něhož měl být v očích svých potomků na trůně považován. </w:t>
      </w:r>
    </w:p>
    <w:p w:rsidR="00A44193" w:rsidRDefault="00A44193" w:rsidP="00A44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6497" w:rsidRPr="00A44193" w:rsidRDefault="00E264DA" w:rsidP="00A44193">
      <w:pPr>
        <w:spacing w:after="0" w:line="240" w:lineRule="auto"/>
        <w:rPr>
          <w:rFonts w:ascii="Times New Roman" w:hAnsi="Times New Roman" w:cs="Times New Roman"/>
        </w:rPr>
      </w:pPr>
      <w:r w:rsidRPr="00A44193">
        <w:rPr>
          <w:rFonts w:ascii="Times New Roman" w:hAnsi="Times New Roman" w:cs="Times New Roman"/>
          <w:u w:val="single"/>
        </w:rPr>
        <w:t>L</w:t>
      </w:r>
      <w:r w:rsidR="00D16497" w:rsidRPr="00A44193">
        <w:rPr>
          <w:rFonts w:ascii="Times New Roman" w:hAnsi="Times New Roman" w:cs="Times New Roman"/>
          <w:u w:val="single"/>
        </w:rPr>
        <w:t>iteratura</w:t>
      </w:r>
      <w:r w:rsidR="00D16497" w:rsidRPr="00A44193">
        <w:rPr>
          <w:rFonts w:ascii="Times New Roman" w:hAnsi="Times New Roman" w:cs="Times New Roman"/>
          <w:u w:val="single"/>
        </w:rPr>
        <w:br/>
      </w:r>
      <w:r w:rsidR="00D16497" w:rsidRPr="00A44193">
        <w:rPr>
          <w:rFonts w:ascii="Times New Roman" w:hAnsi="Times New Roman" w:cs="Times New Roman"/>
        </w:rPr>
        <w:t>BLÁHOVÁ, Marie: Kroniky doby Karla IV. Praha 1989.</w:t>
      </w:r>
      <w:r w:rsidR="00D16497" w:rsidRPr="00A44193">
        <w:rPr>
          <w:rFonts w:ascii="Times New Roman" w:hAnsi="Times New Roman" w:cs="Times New Roman"/>
        </w:rPr>
        <w:br/>
        <w:t>NECHUTOVÁ, Jana:Latinská literatura českého středověku do roku 1400. Praha 2000.</w:t>
      </w:r>
      <w:r w:rsidR="00D16497" w:rsidRPr="00A44193">
        <w:rPr>
          <w:rFonts w:ascii="Times New Roman" w:hAnsi="Times New Roman" w:cs="Times New Roman"/>
        </w:rPr>
        <w:br/>
        <w:t>PAVEL, Jakub: Vlastní životopis Karla IV. Praha 1940.</w:t>
      </w:r>
      <w:r w:rsidR="00D16497" w:rsidRPr="00A44193">
        <w:rPr>
          <w:rFonts w:ascii="Times New Roman" w:hAnsi="Times New Roman" w:cs="Times New Roman"/>
        </w:rPr>
        <w:br/>
        <w:t xml:space="preserve">SPĚVÁČEK, Jiří: </w:t>
      </w:r>
      <w:r w:rsidR="0067595D" w:rsidRPr="00A44193">
        <w:rPr>
          <w:rFonts w:ascii="Times New Roman" w:hAnsi="Times New Roman" w:cs="Times New Roman"/>
        </w:rPr>
        <w:t>Karel IV.</w:t>
      </w:r>
      <w:r w:rsidR="00A4419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16497" w:rsidRPr="00A44193">
        <w:rPr>
          <w:rFonts w:ascii="Times New Roman" w:hAnsi="Times New Roman" w:cs="Times New Roman"/>
        </w:rPr>
        <w:t>Život a dílo (1316-1378). Praha 1979.</w:t>
      </w:r>
      <w:r w:rsidR="00D16497" w:rsidRPr="00A44193">
        <w:rPr>
          <w:rFonts w:ascii="Times New Roman" w:hAnsi="Times New Roman" w:cs="Times New Roman"/>
        </w:rPr>
        <w:br/>
      </w:r>
    </w:p>
    <w:sectPr w:rsidR="00D16497" w:rsidRPr="00A44193" w:rsidSect="006D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21" w:rsidRDefault="00993921" w:rsidP="007F6E04">
      <w:pPr>
        <w:spacing w:after="0" w:line="240" w:lineRule="auto"/>
      </w:pPr>
      <w:r>
        <w:separator/>
      </w:r>
    </w:p>
  </w:endnote>
  <w:endnote w:type="continuationSeparator" w:id="0">
    <w:p w:rsidR="00993921" w:rsidRDefault="00993921" w:rsidP="007F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21" w:rsidRDefault="00993921" w:rsidP="007F6E04">
      <w:pPr>
        <w:spacing w:after="0" w:line="240" w:lineRule="auto"/>
      </w:pPr>
      <w:r>
        <w:separator/>
      </w:r>
    </w:p>
  </w:footnote>
  <w:footnote w:type="continuationSeparator" w:id="0">
    <w:p w:rsidR="00993921" w:rsidRDefault="00993921" w:rsidP="007F6E04">
      <w:pPr>
        <w:spacing w:after="0" w:line="240" w:lineRule="auto"/>
      </w:pPr>
      <w:r>
        <w:continuationSeparator/>
      </w:r>
    </w:p>
  </w:footnote>
  <w:footnote w:id="1">
    <w:p w:rsidR="007F6E04" w:rsidRDefault="007F6E04">
      <w:pPr>
        <w:pStyle w:val="Textpoznpodarou"/>
      </w:pPr>
      <w:r>
        <w:rPr>
          <w:rStyle w:val="Znakapoznpodarou"/>
        </w:rPr>
        <w:footnoteRef/>
      </w:r>
      <w:r>
        <w:t xml:space="preserve"> Určování autorství středověkých spisů je často velmi obtížné a značně problematické z mnoha důvodů, především však proto, že autorství samo nehrálo ve středověku tak významnou úlohu jako v době moderní.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127"/>
    <w:multiLevelType w:val="hybridMultilevel"/>
    <w:tmpl w:val="C81686B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3"/>
    <w:rsid w:val="000576FA"/>
    <w:rsid w:val="00115162"/>
    <w:rsid w:val="001278BD"/>
    <w:rsid w:val="00137B3E"/>
    <w:rsid w:val="001D0910"/>
    <w:rsid w:val="00240CC2"/>
    <w:rsid w:val="00242143"/>
    <w:rsid w:val="002618E9"/>
    <w:rsid w:val="00286742"/>
    <w:rsid w:val="00491D19"/>
    <w:rsid w:val="00616C3F"/>
    <w:rsid w:val="00620C18"/>
    <w:rsid w:val="006468DD"/>
    <w:rsid w:val="0067595D"/>
    <w:rsid w:val="006D105C"/>
    <w:rsid w:val="006D33D8"/>
    <w:rsid w:val="0070401A"/>
    <w:rsid w:val="00735806"/>
    <w:rsid w:val="007D6CED"/>
    <w:rsid w:val="007E2BD4"/>
    <w:rsid w:val="007F6E04"/>
    <w:rsid w:val="00920E74"/>
    <w:rsid w:val="009808F6"/>
    <w:rsid w:val="00993921"/>
    <w:rsid w:val="00A44193"/>
    <w:rsid w:val="00AD03B5"/>
    <w:rsid w:val="00BB761C"/>
    <w:rsid w:val="00C36705"/>
    <w:rsid w:val="00C86926"/>
    <w:rsid w:val="00CA33D8"/>
    <w:rsid w:val="00CF095A"/>
    <w:rsid w:val="00D16497"/>
    <w:rsid w:val="00D75CBC"/>
    <w:rsid w:val="00E01782"/>
    <w:rsid w:val="00E264DA"/>
    <w:rsid w:val="00F7676F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4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E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E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E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59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4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E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E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E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59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urces.cms.flu.cas.cz/src/index.php?s=v&amp;action=jdi&amp;cat=11&amp;bookid=1107&amp;page=325&amp;action_button.x=0&amp;action_button.y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5B4F-77BA-4919-8727-B50C5C0E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Chmelická</dc:creator>
  <cp:lastModifiedBy>user</cp:lastModifiedBy>
  <cp:revision>4</cp:revision>
  <dcterms:created xsi:type="dcterms:W3CDTF">2019-11-08T15:20:00Z</dcterms:created>
  <dcterms:modified xsi:type="dcterms:W3CDTF">2019-11-08T15:25:00Z</dcterms:modified>
</cp:coreProperties>
</file>