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9" w:rsidRPr="00B56680" w:rsidRDefault="001E13E5" w:rsidP="00B5668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680">
        <w:rPr>
          <w:rFonts w:ascii="Times New Roman" w:hAnsi="Times New Roman" w:cs="Times New Roman"/>
          <w:b/>
          <w:sz w:val="28"/>
          <w:szCs w:val="28"/>
        </w:rPr>
        <w:t>TÉMATA NA TERÉN</w:t>
      </w:r>
      <w:r w:rsidR="00006C32">
        <w:rPr>
          <w:rFonts w:ascii="Times New Roman" w:hAnsi="Times New Roman" w:cs="Times New Roman"/>
          <w:b/>
          <w:sz w:val="28"/>
          <w:szCs w:val="28"/>
        </w:rPr>
        <w:t>N</w:t>
      </w:r>
      <w:r w:rsidRPr="00B56680">
        <w:rPr>
          <w:rFonts w:ascii="Times New Roman" w:hAnsi="Times New Roman" w:cs="Times New Roman"/>
          <w:b/>
          <w:sz w:val="28"/>
          <w:szCs w:val="28"/>
        </w:rPr>
        <w:t xml:space="preserve">Í PRAKTIKUM Z KE TRASA </w:t>
      </w:r>
      <w:r w:rsidR="00BA6926">
        <w:rPr>
          <w:rFonts w:ascii="Times New Roman" w:hAnsi="Times New Roman" w:cs="Times New Roman"/>
          <w:b/>
          <w:sz w:val="28"/>
          <w:szCs w:val="28"/>
        </w:rPr>
        <w:t>MEDLÁNKY-JINAČOVICE</w:t>
      </w:r>
    </w:p>
    <w:p w:rsidR="001E13E5" w:rsidRPr="00B56680" w:rsidRDefault="00BA6926" w:rsidP="00B5668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ÚT</w:t>
      </w:r>
      <w:r w:rsidR="00897C0F" w:rsidRPr="00B5668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1E13E5" w:rsidRPr="00B56680">
        <w:rPr>
          <w:rFonts w:ascii="Times New Roman" w:hAnsi="Times New Roman" w:cs="Times New Roman"/>
          <w:b/>
          <w:sz w:val="24"/>
          <w:szCs w:val="24"/>
        </w:rPr>
        <w:t>:00 –</w:t>
      </w:r>
      <w:r w:rsidR="00F34488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1E13E5" w:rsidRPr="00B56680">
        <w:rPr>
          <w:rFonts w:ascii="Times New Roman" w:hAnsi="Times New Roman" w:cs="Times New Roman"/>
          <w:b/>
          <w:sz w:val="24"/>
          <w:szCs w:val="24"/>
        </w:rPr>
        <w:t>:</w:t>
      </w:r>
      <w:r w:rsidR="00E2424B">
        <w:rPr>
          <w:rFonts w:ascii="Times New Roman" w:hAnsi="Times New Roman" w:cs="Times New Roman"/>
          <w:b/>
          <w:sz w:val="24"/>
          <w:szCs w:val="24"/>
        </w:rPr>
        <w:t>50 / 27</w:t>
      </w:r>
      <w:r w:rsidR="001E13E5" w:rsidRPr="00B56680">
        <w:rPr>
          <w:rFonts w:ascii="Times New Roman" w:hAnsi="Times New Roman" w:cs="Times New Roman"/>
          <w:b/>
          <w:sz w:val="24"/>
          <w:szCs w:val="24"/>
        </w:rPr>
        <w:t xml:space="preserve"> studentů</w:t>
      </w:r>
    </w:p>
    <w:p w:rsidR="001E13E5" w:rsidRDefault="001E13E5" w:rsidP="00B5668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Pr="00407B06" w:rsidRDefault="00B56680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 území a socio-ekonomická situace</w:t>
      </w:r>
      <w:r w:rsidR="00407B06">
        <w:rPr>
          <w:rFonts w:ascii="Times New Roman" w:hAnsi="Times New Roman" w:cs="Times New Roman"/>
          <w:sz w:val="24"/>
          <w:szCs w:val="24"/>
        </w:rPr>
        <w:t xml:space="preserve"> </w:t>
      </w:r>
      <w:r w:rsidR="00407B06">
        <w:rPr>
          <w:rFonts w:ascii="Times New Roman" w:hAnsi="Times New Roman" w:cs="Times New Roman"/>
          <w:sz w:val="26"/>
          <w:szCs w:val="24"/>
        </w:rPr>
        <w:t>(2)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6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07794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Průmyslové areály a ekologické zátěže, technologický park, letiště Medlánky (a jeho vliv na </w:t>
      </w:r>
      <w:proofErr w:type="gramStart"/>
      <w:r>
        <w:rPr>
          <w:rFonts w:ascii="Times New Roman" w:hAnsi="Times New Roman" w:cs="Times New Roman"/>
          <w:sz w:val="24"/>
          <w:szCs w:val="24"/>
        </w:rPr>
        <w:t>okolí)</w:t>
      </w:r>
      <w:r w:rsidR="00E2424B">
        <w:rPr>
          <w:rFonts w:ascii="Times New Roman" w:hAnsi="Times New Roman" w:cs="Times New Roman"/>
          <w:sz w:val="24"/>
          <w:szCs w:val="24"/>
        </w:rPr>
        <w:t xml:space="preserve"> (2</w:t>
      </w:r>
      <w:r w:rsidR="00407B0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Pr="0007794D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BA0" w:rsidRDefault="00B56680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Historie území a jeho vývoj (využití území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use)</w:t>
      </w:r>
      <w:r w:rsidR="00EE4BA0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EE4BA0" w:rsidRDefault="00EE4BA0" w:rsidP="00EE4BA0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BA0" w:rsidRDefault="00EE4BA0" w:rsidP="00EE4BA0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680" w:rsidRDefault="00EE4BA0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56680">
        <w:rPr>
          <w:rFonts w:ascii="Times New Roman" w:hAnsi="Times New Roman" w:cs="Times New Roman"/>
          <w:sz w:val="24"/>
          <w:szCs w:val="24"/>
        </w:rPr>
        <w:t xml:space="preserve">oučasná situace a budoucí rozvoj území </w:t>
      </w:r>
      <w:bookmarkStart w:id="0" w:name="_GoBack"/>
      <w:bookmarkEnd w:id="0"/>
      <w:r w:rsidR="00B56680">
        <w:rPr>
          <w:rFonts w:ascii="Times New Roman" w:hAnsi="Times New Roman" w:cs="Times New Roman"/>
          <w:sz w:val="24"/>
          <w:szCs w:val="24"/>
        </w:rPr>
        <w:t>(ve vztahu k ekologii)</w:t>
      </w:r>
      <w:r w:rsidR="00407B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7B06">
        <w:rPr>
          <w:rFonts w:ascii="Times New Roman" w:hAnsi="Times New Roman" w:cs="Times New Roman"/>
          <w:sz w:val="24"/>
          <w:szCs w:val="24"/>
        </w:rPr>
        <w:t>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680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Pamětihodnosti (zámek Medlánky</w:t>
      </w:r>
      <w:r w:rsidR="00BA6926">
        <w:rPr>
          <w:rFonts w:ascii="Times New Roman" w:hAnsi="Times New Roman" w:cs="Times New Roman"/>
          <w:sz w:val="24"/>
          <w:szCs w:val="24"/>
        </w:rPr>
        <w:t>, název pod Markrabstvím-vznik?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7B06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Geologické a půdní podmínky</w:t>
      </w:r>
      <w:r w:rsidR="00407B06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Geomorfologie a georeliéf území (zřetel na zajímavosti území)</w:t>
      </w:r>
      <w:r w:rsidR="00407B06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Klimatické podmínky a hydrografie</w:t>
      </w:r>
      <w:r w:rsidR="00EE4BA0">
        <w:rPr>
          <w:rFonts w:ascii="Times New Roman" w:hAnsi="Times New Roman" w:cs="Times New Roman"/>
          <w:sz w:val="24"/>
          <w:szCs w:val="24"/>
        </w:rPr>
        <w:t>, podzemní vody</w:t>
      </w:r>
      <w:r w:rsidR="00407B06">
        <w:rPr>
          <w:rFonts w:ascii="Times New Roman" w:hAnsi="Times New Roman" w:cs="Times New Roman"/>
          <w:sz w:val="24"/>
          <w:szCs w:val="24"/>
        </w:rPr>
        <w:t xml:space="preserve"> (</w:t>
      </w:r>
      <w:r w:rsidR="00EE4BA0">
        <w:rPr>
          <w:rFonts w:ascii="Times New Roman" w:hAnsi="Times New Roman" w:cs="Times New Roman"/>
          <w:sz w:val="24"/>
          <w:szCs w:val="24"/>
        </w:rPr>
        <w:t xml:space="preserve">hydrogeologie, kolektory PZV, </w:t>
      </w:r>
      <w:r w:rsidR="00BA6926">
        <w:rPr>
          <w:rFonts w:ascii="Times New Roman" w:hAnsi="Times New Roman" w:cs="Times New Roman"/>
          <w:sz w:val="24"/>
          <w:szCs w:val="24"/>
        </w:rPr>
        <w:t xml:space="preserve">studánky, </w:t>
      </w:r>
      <w:r w:rsidR="00407B06">
        <w:rPr>
          <w:rFonts w:ascii="Times New Roman" w:hAnsi="Times New Roman" w:cs="Times New Roman"/>
          <w:sz w:val="24"/>
          <w:szCs w:val="24"/>
        </w:rPr>
        <w:t>případné povodňové situace atd.) (</w:t>
      </w:r>
      <w:r w:rsidR="00EE4BA0">
        <w:rPr>
          <w:rFonts w:ascii="Times New Roman" w:hAnsi="Times New Roman" w:cs="Times New Roman"/>
          <w:sz w:val="24"/>
          <w:szCs w:val="24"/>
        </w:rPr>
        <w:t>3</w:t>
      </w:r>
      <w:r w:rsidR="00407B06">
        <w:rPr>
          <w:rFonts w:ascii="Times New Roman" w:hAnsi="Times New Roman" w:cs="Times New Roman"/>
          <w:sz w:val="24"/>
          <w:szCs w:val="24"/>
        </w:rPr>
        <w:t>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Biogeografie a vegetační stupně (zřetel na ojedinělé druhy)</w:t>
      </w:r>
      <w:r w:rsidR="00407B06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BA6926" w:rsidRDefault="00BA6926" w:rsidP="00BA692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926" w:rsidRDefault="00BA6926" w:rsidP="00BA692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926" w:rsidRDefault="00BA6926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Zemědělská činnost vs. ekologie území, trvalé travní porosty (2)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Turistika a zahrádkářské kolonie a jejich vliv na prostředí</w:t>
      </w:r>
      <w:r w:rsidR="00407B06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 Medlánecká skalka</w:t>
      </w:r>
      <w:r w:rsidR="00407B06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07794D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 Medlánecké kopce</w:t>
      </w:r>
      <w:r w:rsidR="00407B06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94D" w:rsidRDefault="00BA6926" w:rsidP="00B5668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 Baba (1</w:t>
      </w:r>
      <w:r w:rsidR="00407B06">
        <w:rPr>
          <w:rFonts w:ascii="Times New Roman" w:hAnsi="Times New Roman" w:cs="Times New Roman"/>
          <w:sz w:val="24"/>
          <w:szCs w:val="24"/>
        </w:rPr>
        <w:t>)</w:t>
      </w: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B06" w:rsidRDefault="00407B06" w:rsidP="00407B0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926" w:rsidRPr="00EE4BA0" w:rsidRDefault="00407B06" w:rsidP="00EE4BA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širším prostoru (2)</w:t>
      </w:r>
    </w:p>
    <w:sectPr w:rsidR="00BA6926" w:rsidRPr="00EE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73A"/>
    <w:multiLevelType w:val="hybridMultilevel"/>
    <w:tmpl w:val="47A29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E5"/>
    <w:rsid w:val="00006C32"/>
    <w:rsid w:val="0007794D"/>
    <w:rsid w:val="001E13E5"/>
    <w:rsid w:val="00407B06"/>
    <w:rsid w:val="00614BB9"/>
    <w:rsid w:val="00897C0F"/>
    <w:rsid w:val="00B56680"/>
    <w:rsid w:val="00BA6926"/>
    <w:rsid w:val="00BD7BDC"/>
    <w:rsid w:val="00C51B12"/>
    <w:rsid w:val="00E2424B"/>
    <w:rsid w:val="00EE4BA0"/>
    <w:rsid w:val="00F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13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1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GU</cp:lastModifiedBy>
  <cp:revision>10</cp:revision>
  <dcterms:created xsi:type="dcterms:W3CDTF">2017-03-03T07:37:00Z</dcterms:created>
  <dcterms:modified xsi:type="dcterms:W3CDTF">2018-03-13T12:57:00Z</dcterms:modified>
</cp:coreProperties>
</file>