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F38" w:rsidRPr="006C7F69" w:rsidRDefault="006C7F69">
      <w:pPr>
        <w:spacing w:line="360" w:lineRule="auto"/>
        <w:jc w:val="center"/>
        <w:rPr>
          <w:rFonts w:ascii="Arial" w:hAnsi="Arial" w:cs="Arial"/>
          <w:b/>
          <w:lang w:val="en-GB"/>
        </w:rPr>
      </w:pPr>
      <w:r w:rsidRPr="006C7F69">
        <w:rPr>
          <w:rFonts w:ascii="Arial" w:hAnsi="Arial" w:cs="Arial"/>
          <w:b/>
          <w:lang w:val="en-GB"/>
        </w:rPr>
        <w:t>Bambusuril Recognition of [Au(CN)</w:t>
      </w:r>
      <w:r w:rsidRPr="009B5593">
        <w:rPr>
          <w:rFonts w:ascii="Arial" w:hAnsi="Arial" w:cs="Arial"/>
          <w:b/>
          <w:vertAlign w:val="subscript"/>
          <w:lang w:val="en-GB"/>
        </w:rPr>
        <w:t>2</w:t>
      </w:r>
      <w:r w:rsidRPr="006C7F69">
        <w:rPr>
          <w:rFonts w:ascii="Arial" w:hAnsi="Arial" w:cs="Arial"/>
          <w:b/>
          <w:lang w:val="en-GB"/>
        </w:rPr>
        <w:t>]</w:t>
      </w:r>
      <w:r w:rsidRPr="006C7F69">
        <w:rPr>
          <w:rFonts w:ascii="Arial" w:hAnsi="Arial" w:cs="Arial"/>
          <w:b/>
          <w:vertAlign w:val="superscript"/>
          <w:lang w:val="en-GB"/>
        </w:rPr>
        <w:t>–</w:t>
      </w:r>
      <w:r w:rsidRPr="006C7F69">
        <w:rPr>
          <w:rFonts w:ascii="Arial" w:hAnsi="Arial" w:cs="Arial"/>
          <w:b/>
          <w:lang w:val="en-GB"/>
        </w:rPr>
        <w:t xml:space="preserve"> in Water</w:t>
      </w:r>
    </w:p>
    <w:p w:rsidR="000D3F38" w:rsidRPr="00C835DA" w:rsidRDefault="000D3F38">
      <w:pPr>
        <w:spacing w:line="360" w:lineRule="auto"/>
        <w:jc w:val="center"/>
        <w:rPr>
          <w:rFonts w:ascii="Arial" w:hAnsi="Arial" w:cs="Arial"/>
          <w:sz w:val="16"/>
          <w:lang w:val="en-GB"/>
        </w:rPr>
      </w:pPr>
    </w:p>
    <w:p w:rsidR="000C272E" w:rsidRPr="00965368" w:rsidRDefault="00965368" w:rsidP="00FA6D03">
      <w:pPr>
        <w:jc w:val="center"/>
        <w:rPr>
          <w:rFonts w:ascii="Arial" w:hAnsi="Arial" w:cs="Arial"/>
          <w:sz w:val="20"/>
          <w:szCs w:val="20"/>
          <w:vertAlign w:val="superscript"/>
          <w:lang w:val="en-GB"/>
        </w:rPr>
      </w:pPr>
      <w:r w:rsidRPr="00965368">
        <w:rPr>
          <w:rFonts w:ascii="Arial" w:hAnsi="Arial" w:cs="Arial"/>
          <w:u w:val="single"/>
          <w:lang w:val="en-GB"/>
        </w:rPr>
        <w:t>Carola Rando</w:t>
      </w:r>
      <w:r w:rsidRPr="00965368">
        <w:rPr>
          <w:rFonts w:ascii="Arial" w:hAnsi="Arial" w:cs="Arial"/>
          <w:lang w:val="en-GB"/>
        </w:rPr>
        <w:t xml:space="preserve">, Julián Vázquez, Jan Sokolov, Zoran Kokan, Marek Nečas, Vladimír </w:t>
      </w:r>
      <w:bookmarkStart w:id="0" w:name="_GoBack"/>
      <w:bookmarkEnd w:id="0"/>
      <w:r w:rsidRPr="00965368">
        <w:rPr>
          <w:rFonts w:ascii="Arial" w:hAnsi="Arial" w:cs="Arial"/>
          <w:lang w:val="en-GB"/>
        </w:rPr>
        <w:t>Šindelář</w:t>
      </w:r>
      <w:r w:rsidR="007F78C0">
        <w:rPr>
          <w:rFonts w:ascii="Arial" w:hAnsi="Arial" w:cs="Arial"/>
          <w:lang w:val="en-GB"/>
        </w:rPr>
        <w:t>*</w:t>
      </w:r>
      <w:r w:rsidR="00E55A3C" w:rsidRPr="00965368">
        <w:rPr>
          <w:rFonts w:ascii="Arial" w:hAnsi="Arial" w:cs="Arial"/>
          <w:lang w:val="en-GB"/>
        </w:rPr>
        <w:br/>
      </w:r>
    </w:p>
    <w:p w:rsidR="000D3F38" w:rsidRPr="00C835DA" w:rsidRDefault="006E6891" w:rsidP="000C272E">
      <w:pPr>
        <w:jc w:val="center"/>
        <w:rPr>
          <w:rFonts w:ascii="Arial" w:hAnsi="Arial" w:cs="Arial"/>
          <w:i/>
          <w:lang w:val="en-GB"/>
        </w:rPr>
      </w:pPr>
      <w:r w:rsidRPr="006E6891">
        <w:rPr>
          <w:rFonts w:ascii="Arial" w:hAnsi="Arial" w:cs="Arial"/>
          <w:i/>
          <w:lang w:val="en-GB"/>
        </w:rPr>
        <w:t>Department of Chemistry and RECETOX, Faculty of Science, Masaryk University,</w:t>
      </w:r>
      <w:r w:rsidR="000C272E" w:rsidRPr="00C835DA">
        <w:rPr>
          <w:rFonts w:ascii="Arial" w:hAnsi="Arial" w:cs="Arial"/>
          <w:i/>
          <w:lang w:val="en-GB"/>
        </w:rPr>
        <w:t xml:space="preserve"> </w:t>
      </w:r>
      <w:r w:rsidR="00F93F09" w:rsidRPr="00F93F09">
        <w:rPr>
          <w:rFonts w:ascii="Arial" w:hAnsi="Arial" w:cs="Arial"/>
          <w:i/>
          <w:lang w:val="en-GB"/>
        </w:rPr>
        <w:t>Kamenice 5, 625 00 Brno, Czech Republic</w:t>
      </w:r>
      <w:r w:rsidR="00F93F09">
        <w:rPr>
          <w:rFonts w:ascii="Arial" w:hAnsi="Arial" w:cs="Arial"/>
          <w:i/>
          <w:lang w:val="en-GB"/>
        </w:rPr>
        <w:t xml:space="preserve"> </w:t>
      </w:r>
    </w:p>
    <w:p w:rsidR="000C272E" w:rsidRPr="009B5593" w:rsidRDefault="000C272E" w:rsidP="000C272E">
      <w:pPr>
        <w:jc w:val="center"/>
        <w:rPr>
          <w:rFonts w:ascii="Arial" w:hAnsi="Arial" w:cs="Arial"/>
          <w:i/>
          <w:lang w:val="en-GB"/>
        </w:rPr>
      </w:pPr>
      <w:r w:rsidRPr="009B5593">
        <w:rPr>
          <w:rFonts w:ascii="Arial" w:hAnsi="Arial" w:cs="Arial"/>
          <w:i/>
          <w:lang w:val="en-GB"/>
        </w:rPr>
        <w:t xml:space="preserve">e-mail: </w:t>
      </w:r>
      <w:r w:rsidR="00F93F09" w:rsidRPr="009B5593">
        <w:rPr>
          <w:rFonts w:ascii="Arial" w:hAnsi="Arial" w:cs="Arial"/>
          <w:i/>
          <w:lang w:val="en-GB"/>
        </w:rPr>
        <w:t>503709</w:t>
      </w:r>
      <w:r w:rsidRPr="009B5593">
        <w:rPr>
          <w:rFonts w:ascii="Arial" w:hAnsi="Arial" w:cs="Arial"/>
          <w:i/>
          <w:lang w:val="en-GB"/>
        </w:rPr>
        <w:t>@</w:t>
      </w:r>
      <w:r w:rsidR="00F93F09" w:rsidRPr="009B5593">
        <w:rPr>
          <w:rFonts w:ascii="Arial" w:hAnsi="Arial" w:cs="Arial"/>
          <w:i/>
          <w:lang w:val="en-GB"/>
        </w:rPr>
        <w:t>mail.muni.cz</w:t>
      </w:r>
    </w:p>
    <w:p w:rsidR="000D3F38" w:rsidRPr="009B5593" w:rsidRDefault="000D3F38">
      <w:pPr>
        <w:spacing w:line="360" w:lineRule="auto"/>
        <w:jc w:val="center"/>
        <w:rPr>
          <w:rFonts w:ascii="Arial" w:hAnsi="Arial" w:cs="Arial"/>
          <w:lang w:val="en-GB"/>
        </w:rPr>
      </w:pPr>
    </w:p>
    <w:p w:rsidR="000C272E" w:rsidRPr="007C4C1B" w:rsidRDefault="0001079E" w:rsidP="009B5593">
      <w:pPr>
        <w:ind w:firstLine="720"/>
        <w:jc w:val="both"/>
        <w:rPr>
          <w:rFonts w:ascii="Arial" w:hAnsi="Arial" w:cs="Arial"/>
          <w:color w:val="000000"/>
          <w:lang w:val="en-GB"/>
        </w:rPr>
      </w:pPr>
      <w:r w:rsidRPr="0001079E">
        <w:rPr>
          <w:rFonts w:ascii="Arial" w:hAnsi="Arial" w:cs="Arial"/>
          <w:lang w:val="en-GB"/>
        </w:rPr>
        <w:t>Bambusurils are macrocycl</w:t>
      </w:r>
      <w:r w:rsidR="007F78C0">
        <w:rPr>
          <w:rFonts w:ascii="Arial" w:hAnsi="Arial" w:cs="Arial"/>
          <w:lang w:val="en-GB"/>
        </w:rPr>
        <w:t>ic</w:t>
      </w:r>
      <w:r w:rsidR="0074568A">
        <w:rPr>
          <w:rFonts w:ascii="Arial" w:hAnsi="Arial" w:cs="Arial"/>
          <w:lang w:val="en-GB"/>
        </w:rPr>
        <w:t xml:space="preserve"> </w:t>
      </w:r>
      <w:r w:rsidR="007F78C0">
        <w:rPr>
          <w:rFonts w:ascii="Arial" w:hAnsi="Arial" w:cs="Arial"/>
          <w:lang w:val="en-GB"/>
        </w:rPr>
        <w:t>compounds</w:t>
      </w:r>
      <w:r w:rsidRPr="0001079E">
        <w:rPr>
          <w:rFonts w:ascii="Arial" w:hAnsi="Arial" w:cs="Arial"/>
          <w:lang w:val="en-GB"/>
        </w:rPr>
        <w:t xml:space="preserve"> that can strongly bind anions in water. </w:t>
      </w:r>
      <w:r w:rsidR="007F78C0">
        <w:rPr>
          <w:rFonts w:ascii="Arial" w:hAnsi="Arial" w:cs="Arial"/>
          <w:lang w:val="en-GB"/>
        </w:rPr>
        <w:t>Until now, bambusuril has been investigated as a receptor of different</w:t>
      </w:r>
      <w:r w:rsidR="00136467" w:rsidRPr="00136467">
        <w:rPr>
          <w:rFonts w:ascii="Arial" w:hAnsi="Arial" w:cs="Arial"/>
          <w:lang w:val="en-GB"/>
        </w:rPr>
        <w:t xml:space="preserve"> anion</w:t>
      </w:r>
      <w:r w:rsidR="007F78C0">
        <w:rPr>
          <w:rFonts w:ascii="Arial" w:hAnsi="Arial" w:cs="Arial"/>
          <w:lang w:val="en-GB"/>
        </w:rPr>
        <w:t>s including</w:t>
      </w:r>
      <w:r w:rsidR="00136467" w:rsidRPr="00136467">
        <w:rPr>
          <w:rFonts w:ascii="Arial" w:hAnsi="Arial" w:cs="Arial"/>
          <w:lang w:val="en-GB"/>
        </w:rPr>
        <w:t xml:space="preserve"> halide</w:t>
      </w:r>
      <w:r w:rsidR="007F78C0">
        <w:rPr>
          <w:rFonts w:ascii="Arial" w:hAnsi="Arial" w:cs="Arial"/>
          <w:lang w:val="en-GB"/>
        </w:rPr>
        <w:t>s</w:t>
      </w:r>
      <w:r w:rsidR="00136467" w:rsidRPr="00136467">
        <w:rPr>
          <w:rFonts w:ascii="Arial" w:hAnsi="Arial" w:cs="Arial"/>
          <w:lang w:val="en-GB"/>
        </w:rPr>
        <w:t>, carboxylates, and other biologically relevant oxoanions such as phosphate, sulfate, and nitrate. Herein, we decided to study</w:t>
      </w:r>
      <w:r w:rsidR="00760D7C">
        <w:rPr>
          <w:rFonts w:ascii="Arial" w:hAnsi="Arial" w:cs="Arial"/>
          <w:lang w:val="en-GB"/>
        </w:rPr>
        <w:t xml:space="preserve"> </w:t>
      </w:r>
      <w:r w:rsidR="007F78C0">
        <w:rPr>
          <w:rFonts w:ascii="Arial" w:hAnsi="Arial" w:cs="Arial"/>
          <w:lang w:val="en-GB"/>
        </w:rPr>
        <w:t xml:space="preserve">supramolecular complexes between bambusurils and </w:t>
      </w:r>
      <w:r w:rsidR="007F78C0" w:rsidRPr="00136467">
        <w:rPr>
          <w:rFonts w:ascii="Arial" w:hAnsi="Arial" w:cs="Arial"/>
          <w:lang w:val="en-GB"/>
        </w:rPr>
        <w:t>Au(CN)</w:t>
      </w:r>
      <w:r w:rsidR="007F78C0" w:rsidRPr="00136467">
        <w:rPr>
          <w:rFonts w:ascii="Arial" w:hAnsi="Arial" w:cs="Arial"/>
          <w:vertAlign w:val="subscript"/>
          <w:lang w:val="en-GB"/>
        </w:rPr>
        <w:t>2</w:t>
      </w:r>
      <w:r w:rsidR="007F78C0" w:rsidRPr="00136467">
        <w:rPr>
          <w:rFonts w:ascii="Arial" w:hAnsi="Arial" w:cs="Arial"/>
          <w:vertAlign w:val="superscript"/>
          <w:lang w:val="en-GB"/>
        </w:rPr>
        <w:t>–</w:t>
      </w:r>
      <w:r w:rsidR="007F78C0" w:rsidRPr="00136467">
        <w:rPr>
          <w:rFonts w:ascii="Arial" w:hAnsi="Arial" w:cs="Arial"/>
          <w:lang w:val="en-GB"/>
        </w:rPr>
        <w:t xml:space="preserve"> </w:t>
      </w:r>
      <w:r w:rsidR="007F78C0">
        <w:rPr>
          <w:rFonts w:ascii="Arial" w:hAnsi="Arial" w:cs="Arial"/>
          <w:lang w:val="en-GB"/>
        </w:rPr>
        <w:t xml:space="preserve">in water. </w:t>
      </w:r>
      <w:r w:rsidR="00136467" w:rsidRPr="00136467">
        <w:rPr>
          <w:rFonts w:ascii="Arial" w:hAnsi="Arial" w:cs="Arial"/>
          <w:lang w:val="en-GB"/>
        </w:rPr>
        <w:t>Au(CN)</w:t>
      </w:r>
      <w:r w:rsidR="00136467" w:rsidRPr="00136467">
        <w:rPr>
          <w:rFonts w:ascii="Arial" w:hAnsi="Arial" w:cs="Arial"/>
          <w:vertAlign w:val="subscript"/>
          <w:lang w:val="en-GB"/>
        </w:rPr>
        <w:t>2</w:t>
      </w:r>
      <w:r w:rsidR="00136467" w:rsidRPr="00136467">
        <w:rPr>
          <w:rFonts w:ascii="Arial" w:hAnsi="Arial" w:cs="Arial"/>
          <w:vertAlign w:val="superscript"/>
          <w:lang w:val="en-GB"/>
        </w:rPr>
        <w:t>–</w:t>
      </w:r>
      <w:r w:rsidR="00136467" w:rsidRPr="00136467">
        <w:rPr>
          <w:rFonts w:ascii="Arial" w:hAnsi="Arial" w:cs="Arial"/>
          <w:lang w:val="en-GB"/>
        </w:rPr>
        <w:t xml:space="preserve"> has attracted our attention for its unique </w:t>
      </w:r>
      <w:r w:rsidR="007F78C0">
        <w:rPr>
          <w:rFonts w:ascii="Arial" w:hAnsi="Arial" w:cs="Arial"/>
          <w:lang w:val="en-GB"/>
        </w:rPr>
        <w:t xml:space="preserve">photochemical </w:t>
      </w:r>
      <w:r w:rsidR="00136467" w:rsidRPr="00136467">
        <w:rPr>
          <w:rFonts w:ascii="Arial" w:hAnsi="Arial" w:cs="Arial"/>
          <w:lang w:val="en-GB"/>
        </w:rPr>
        <w:t>properties and its employment in the go</w:t>
      </w:r>
      <w:r w:rsidR="00C73ACB">
        <w:rPr>
          <w:rFonts w:ascii="Arial" w:hAnsi="Arial" w:cs="Arial"/>
          <w:lang w:val="en-GB"/>
        </w:rPr>
        <w:t>ld mining industry. Among all</w:t>
      </w:r>
      <w:r w:rsidR="00136467" w:rsidRPr="00136467">
        <w:rPr>
          <w:rFonts w:ascii="Arial" w:hAnsi="Arial" w:cs="Arial"/>
          <w:lang w:val="en-GB"/>
        </w:rPr>
        <w:t xml:space="preserve"> </w:t>
      </w:r>
      <w:r w:rsidR="00760D7C">
        <w:rPr>
          <w:rFonts w:ascii="Arial" w:hAnsi="Arial" w:cs="Arial"/>
          <w:lang w:val="en-GB"/>
        </w:rPr>
        <w:t>bambus</w:t>
      </w:r>
      <w:r w:rsidR="00136467" w:rsidRPr="00443ADB">
        <w:rPr>
          <w:rFonts w:ascii="Arial" w:hAnsi="Arial" w:cs="Arial"/>
          <w:color w:val="000000"/>
          <w:lang w:val="en-GB"/>
        </w:rPr>
        <w:t>u</w:t>
      </w:r>
      <w:r w:rsidR="00136467" w:rsidRPr="00136467">
        <w:rPr>
          <w:rFonts w:ascii="Arial" w:hAnsi="Arial" w:cs="Arial"/>
          <w:lang w:val="en-GB"/>
        </w:rPr>
        <w:t>rils</w:t>
      </w:r>
      <w:r w:rsidR="00F72005">
        <w:rPr>
          <w:rFonts w:ascii="Arial" w:hAnsi="Arial" w:cs="Arial"/>
          <w:lang w:val="en-GB"/>
        </w:rPr>
        <w:t>,</w:t>
      </w:r>
      <w:r w:rsidR="00136467" w:rsidRPr="00136467">
        <w:rPr>
          <w:rFonts w:ascii="Arial" w:hAnsi="Arial" w:cs="Arial"/>
          <w:lang w:val="en-GB"/>
        </w:rPr>
        <w:t xml:space="preserve"> </w:t>
      </w:r>
      <w:r w:rsidR="0021005A">
        <w:rPr>
          <w:rFonts w:ascii="Arial" w:hAnsi="Arial" w:cs="Arial"/>
          <w:lang w:val="en-GB"/>
        </w:rPr>
        <w:t xml:space="preserve">we selected </w:t>
      </w:r>
      <w:r w:rsidR="0021005A" w:rsidRPr="00136467">
        <w:rPr>
          <w:rFonts w:ascii="Arial" w:hAnsi="Arial" w:cs="Arial"/>
          <w:lang w:val="en-GB"/>
        </w:rPr>
        <w:t>PEG-BU</w:t>
      </w:r>
      <w:r w:rsidR="00760D7C">
        <w:rPr>
          <w:rFonts w:ascii="Arial" w:hAnsi="Arial" w:cs="Arial"/>
          <w:lang w:val="en-GB"/>
        </w:rPr>
        <w:fldChar w:fldCharType="begin"/>
      </w:r>
      <w:r w:rsidR="00760D7C">
        <w:rPr>
          <w:rFonts w:ascii="Arial" w:hAnsi="Arial" w:cs="Arial"/>
          <w:lang w:val="en-GB"/>
        </w:rPr>
        <w:instrText xml:space="preserve"> ADDIN ZOTERO_ITEM CSL_CITATION {"citationID":"8w50TztW","properties":{"formattedCitation":"\\super 1\\nosupersub{}","plainCitation":"1","noteIndex":0},"citationItems":[{"id":77,"uris":["http://zotero.org/users/local/nrClKc2v/items/6X4KH74N"],"uri":["http://zotero.org/users/local/nrClKc2v/items/6X4KH74N"],"itemData":{"id":77,"type":"webpage","title":"Thermodynamics of Halide Binding to a Neutral Bambusuril in Water and Organic Solvents | The Journal of Organic Chemistry","URL":"https://pubs.acs.org/doi/10.1021/acs.joc.7b02846","accessed":{"date-parts":[["2021",4,1]]}}}],"schema":"https://github.com/citation-style-language/schema/raw/master/csl-citation.json"} </w:instrText>
      </w:r>
      <w:r w:rsidR="00760D7C">
        <w:rPr>
          <w:rFonts w:ascii="Arial" w:hAnsi="Arial" w:cs="Arial"/>
          <w:lang w:val="en-GB"/>
        </w:rPr>
        <w:fldChar w:fldCharType="separate"/>
      </w:r>
      <w:r w:rsidR="00760D7C" w:rsidRPr="00C73ACB">
        <w:rPr>
          <w:rFonts w:ascii="Arial" w:hAnsi="Arial" w:cs="Arial"/>
          <w:vertAlign w:val="superscript"/>
        </w:rPr>
        <w:t>1</w:t>
      </w:r>
      <w:r w:rsidR="00760D7C">
        <w:rPr>
          <w:rFonts w:ascii="Arial" w:hAnsi="Arial" w:cs="Arial"/>
          <w:lang w:val="en-GB"/>
        </w:rPr>
        <w:fldChar w:fldCharType="end"/>
      </w:r>
      <w:r w:rsidR="0021005A">
        <w:rPr>
          <w:rFonts w:ascii="Arial" w:hAnsi="Arial" w:cs="Arial"/>
          <w:lang w:val="en-GB"/>
        </w:rPr>
        <w:t xml:space="preserve"> (Fig. 1) for its </w:t>
      </w:r>
      <w:r w:rsidR="00F72005">
        <w:rPr>
          <w:rFonts w:ascii="Arial" w:hAnsi="Arial" w:cs="Arial"/>
          <w:lang w:val="en-GB"/>
        </w:rPr>
        <w:t>good solubility</w:t>
      </w:r>
      <w:r w:rsidR="0021005A">
        <w:rPr>
          <w:rFonts w:ascii="Arial" w:hAnsi="Arial" w:cs="Arial"/>
          <w:lang w:val="en-GB"/>
        </w:rPr>
        <w:t xml:space="preserve"> in wa</w:t>
      </w:r>
      <w:r w:rsidR="00760D7C">
        <w:rPr>
          <w:rFonts w:ascii="Arial" w:hAnsi="Arial" w:cs="Arial"/>
          <w:lang w:val="en-GB"/>
        </w:rPr>
        <w:t>ter</w:t>
      </w:r>
      <w:r w:rsidR="00136467" w:rsidRPr="00136467">
        <w:rPr>
          <w:rFonts w:ascii="Arial" w:hAnsi="Arial" w:cs="Arial"/>
          <w:lang w:val="en-GB"/>
        </w:rPr>
        <w:t xml:space="preserve">. The formation of the complex </w:t>
      </w:r>
      <w:r w:rsidR="00F72005">
        <w:rPr>
          <w:rFonts w:ascii="Arial" w:hAnsi="Arial" w:cs="Arial"/>
          <w:lang w:val="en-GB"/>
        </w:rPr>
        <w:t xml:space="preserve">between </w:t>
      </w:r>
      <w:r w:rsidR="00F72005" w:rsidRPr="00136467">
        <w:rPr>
          <w:rFonts w:ascii="Arial" w:hAnsi="Arial" w:cs="Arial"/>
          <w:lang w:val="en-GB"/>
        </w:rPr>
        <w:t xml:space="preserve">PEG-BU </w:t>
      </w:r>
      <w:r w:rsidR="00F72005">
        <w:rPr>
          <w:rFonts w:ascii="Arial" w:hAnsi="Arial" w:cs="Arial"/>
          <w:lang w:val="en-GB"/>
        </w:rPr>
        <w:t xml:space="preserve">and </w:t>
      </w:r>
      <w:r w:rsidR="00F72005" w:rsidRPr="00136467">
        <w:rPr>
          <w:rFonts w:ascii="Arial" w:hAnsi="Arial" w:cs="Arial"/>
          <w:lang w:val="en-GB"/>
        </w:rPr>
        <w:t>Au(CN)</w:t>
      </w:r>
      <w:r w:rsidR="00F72005" w:rsidRPr="00136467">
        <w:rPr>
          <w:rFonts w:ascii="Arial" w:hAnsi="Arial" w:cs="Arial"/>
          <w:vertAlign w:val="subscript"/>
          <w:lang w:val="en-GB"/>
        </w:rPr>
        <w:t>2</w:t>
      </w:r>
      <w:r w:rsidR="00F72005" w:rsidRPr="00136467">
        <w:rPr>
          <w:rFonts w:ascii="Arial" w:hAnsi="Arial" w:cs="Arial"/>
          <w:vertAlign w:val="superscript"/>
          <w:lang w:val="en-GB"/>
        </w:rPr>
        <w:t>–</w:t>
      </w:r>
      <w:r w:rsidR="00F72005" w:rsidRPr="00136467">
        <w:rPr>
          <w:rFonts w:ascii="Arial" w:hAnsi="Arial" w:cs="Arial"/>
          <w:lang w:val="en-GB"/>
        </w:rPr>
        <w:t xml:space="preserve"> was </w:t>
      </w:r>
      <w:r w:rsidR="00136467" w:rsidRPr="00136467">
        <w:rPr>
          <w:rFonts w:ascii="Arial" w:hAnsi="Arial" w:cs="Arial"/>
          <w:lang w:val="en-GB"/>
        </w:rPr>
        <w:t>investigated not only by means</w:t>
      </w:r>
      <w:r w:rsidR="007F78C0">
        <w:rPr>
          <w:rFonts w:ascii="Arial" w:hAnsi="Arial" w:cs="Arial"/>
          <w:lang w:val="en-GB"/>
        </w:rPr>
        <w:t xml:space="preserve"> of </w:t>
      </w:r>
      <w:r w:rsidR="00136467" w:rsidRPr="00136467">
        <w:rPr>
          <w:rFonts w:ascii="Arial" w:hAnsi="Arial" w:cs="Arial"/>
          <w:vertAlign w:val="superscript"/>
          <w:lang w:val="en-GB"/>
        </w:rPr>
        <w:t>1</w:t>
      </w:r>
      <w:r w:rsidR="00136467" w:rsidRPr="00136467">
        <w:rPr>
          <w:rFonts w:ascii="Arial" w:hAnsi="Arial" w:cs="Arial"/>
          <w:lang w:val="en-GB"/>
        </w:rPr>
        <w:t>H NMR and ITC methods but also, through U</w:t>
      </w:r>
      <w:r w:rsidR="00A16DD9">
        <w:rPr>
          <w:rFonts w:ascii="Arial" w:hAnsi="Arial" w:cs="Arial"/>
          <w:lang w:val="en-GB"/>
        </w:rPr>
        <w:t>V-Vis spectroscopy. T</w:t>
      </w:r>
      <w:r w:rsidR="00136467" w:rsidRPr="00136467">
        <w:rPr>
          <w:rFonts w:ascii="Arial" w:hAnsi="Arial" w:cs="Arial"/>
          <w:lang w:val="en-GB"/>
        </w:rPr>
        <w:t xml:space="preserve">he </w:t>
      </w:r>
      <w:r w:rsidR="00F72005">
        <w:rPr>
          <w:rFonts w:ascii="Arial" w:hAnsi="Arial" w:cs="Arial"/>
          <w:lang w:val="en-GB"/>
        </w:rPr>
        <w:t xml:space="preserve">high </w:t>
      </w:r>
      <w:r w:rsidR="00136467" w:rsidRPr="00136467">
        <w:rPr>
          <w:rFonts w:ascii="Arial" w:hAnsi="Arial" w:cs="Arial"/>
          <w:lang w:val="en-GB"/>
        </w:rPr>
        <w:t xml:space="preserve">stability of the complex and the photochemical properties of </w:t>
      </w:r>
      <w:r w:rsidR="007F78C0" w:rsidRPr="00136467">
        <w:rPr>
          <w:rFonts w:ascii="Arial" w:hAnsi="Arial" w:cs="Arial"/>
          <w:lang w:val="en-GB"/>
        </w:rPr>
        <w:t>Au(CN)</w:t>
      </w:r>
      <w:r w:rsidR="007F78C0" w:rsidRPr="00136467">
        <w:rPr>
          <w:rFonts w:ascii="Arial" w:hAnsi="Arial" w:cs="Arial"/>
          <w:vertAlign w:val="subscript"/>
          <w:lang w:val="en-GB"/>
        </w:rPr>
        <w:t>2</w:t>
      </w:r>
      <w:r w:rsidR="007F78C0" w:rsidRPr="00136467">
        <w:rPr>
          <w:rFonts w:ascii="Arial" w:hAnsi="Arial" w:cs="Arial"/>
          <w:vertAlign w:val="superscript"/>
          <w:lang w:val="en-GB"/>
        </w:rPr>
        <w:t>–</w:t>
      </w:r>
      <w:r w:rsidR="007F78C0" w:rsidRPr="00136467">
        <w:rPr>
          <w:rFonts w:ascii="Arial" w:hAnsi="Arial" w:cs="Arial"/>
          <w:lang w:val="en-GB"/>
        </w:rPr>
        <w:t xml:space="preserve"> </w:t>
      </w:r>
      <w:r w:rsidR="00136467" w:rsidRPr="00136467">
        <w:rPr>
          <w:rFonts w:ascii="Arial" w:hAnsi="Arial" w:cs="Arial"/>
          <w:lang w:val="en-GB"/>
        </w:rPr>
        <w:t>gave rise to a novel and accurate assay. Furthermore, the exceptional fea</w:t>
      </w:r>
      <w:r w:rsidR="00136467">
        <w:rPr>
          <w:rFonts w:ascii="Arial" w:hAnsi="Arial" w:cs="Arial"/>
          <w:lang w:val="en-GB"/>
        </w:rPr>
        <w:t xml:space="preserve">tures of this new complex make </w:t>
      </w:r>
      <w:r w:rsidR="00760D7C">
        <w:rPr>
          <w:rFonts w:ascii="Arial" w:hAnsi="Arial" w:cs="Arial"/>
          <w:lang w:val="en-GB"/>
        </w:rPr>
        <w:t>bambus</w:t>
      </w:r>
      <w:r w:rsidR="00760D7C" w:rsidRPr="00760D7C">
        <w:rPr>
          <w:rFonts w:ascii="Arial" w:hAnsi="Arial" w:cs="Arial"/>
          <w:color w:val="000000"/>
          <w:lang w:val="en-GB"/>
        </w:rPr>
        <w:t>u</w:t>
      </w:r>
      <w:r w:rsidR="00760D7C" w:rsidRPr="00136467">
        <w:rPr>
          <w:rFonts w:ascii="Arial" w:hAnsi="Arial" w:cs="Arial"/>
          <w:lang w:val="en-GB"/>
        </w:rPr>
        <w:t>rils</w:t>
      </w:r>
      <w:r w:rsidR="00760D7C">
        <w:rPr>
          <w:rFonts w:ascii="Arial" w:hAnsi="Arial" w:cs="Arial"/>
          <w:lang w:val="en-GB"/>
        </w:rPr>
        <w:t xml:space="preserve"> </w:t>
      </w:r>
      <w:r w:rsidR="007F78C0">
        <w:rPr>
          <w:rFonts w:ascii="Arial" w:hAnsi="Arial" w:cs="Arial"/>
          <w:lang w:val="en-GB"/>
        </w:rPr>
        <w:t>promising</w:t>
      </w:r>
      <w:r w:rsidR="007F78C0" w:rsidRPr="00136467">
        <w:rPr>
          <w:rFonts w:ascii="Arial" w:hAnsi="Arial" w:cs="Arial"/>
          <w:lang w:val="en-GB"/>
        </w:rPr>
        <w:t xml:space="preserve"> </w:t>
      </w:r>
      <w:r w:rsidR="00136467" w:rsidRPr="00136467">
        <w:rPr>
          <w:rFonts w:ascii="Arial" w:hAnsi="Arial" w:cs="Arial"/>
          <w:lang w:val="en-GB"/>
        </w:rPr>
        <w:t xml:space="preserve">candidates </w:t>
      </w:r>
      <w:r w:rsidR="0021005A">
        <w:rPr>
          <w:rFonts w:ascii="Arial" w:hAnsi="Arial" w:cs="Arial"/>
          <w:lang w:val="en-GB"/>
        </w:rPr>
        <w:t>with the application in</w:t>
      </w:r>
      <w:r w:rsidR="00136467" w:rsidRPr="00136467">
        <w:rPr>
          <w:rFonts w:ascii="Arial" w:hAnsi="Arial" w:cs="Arial"/>
          <w:lang w:val="en-GB"/>
        </w:rPr>
        <w:t xml:space="preserve"> the</w:t>
      </w:r>
      <w:r w:rsidR="00136467">
        <w:rPr>
          <w:rFonts w:ascii="Arial" w:hAnsi="Arial" w:cs="Arial"/>
          <w:lang w:val="en-GB"/>
        </w:rPr>
        <w:t xml:space="preserve"> gold mining industry</w:t>
      </w:r>
      <w:r w:rsidR="00136467" w:rsidRPr="00136467">
        <w:rPr>
          <w:rFonts w:ascii="Arial" w:hAnsi="Arial" w:cs="Arial"/>
          <w:lang w:val="en-GB"/>
        </w:rPr>
        <w:t>.</w:t>
      </w:r>
    </w:p>
    <w:p w:rsidR="009B5593" w:rsidRPr="007C4C1B" w:rsidRDefault="009B5593" w:rsidP="00E5765A">
      <w:pPr>
        <w:jc w:val="both"/>
        <w:rPr>
          <w:rFonts w:ascii="Arial" w:hAnsi="Arial" w:cs="Arial"/>
          <w:color w:val="000000"/>
          <w:lang w:val="en-GB"/>
        </w:rPr>
      </w:pPr>
    </w:p>
    <w:p w:rsidR="0019009F" w:rsidRPr="00C835DA" w:rsidRDefault="0019009F" w:rsidP="00E5765A">
      <w:pPr>
        <w:jc w:val="both"/>
        <w:rPr>
          <w:rFonts w:ascii="Arial" w:hAnsi="Arial" w:cs="Arial"/>
          <w:lang w:val="en-GB"/>
        </w:rPr>
      </w:pPr>
    </w:p>
    <w:p w:rsidR="00E5765A" w:rsidRPr="00C835DA" w:rsidRDefault="00153594" w:rsidP="00136467">
      <w:pPr>
        <w:jc w:val="center"/>
        <w:rPr>
          <w:rFonts w:ascii="Arial" w:hAnsi="Arial" w:cs="Arial"/>
          <w:lang w:val="en-GB"/>
        </w:rPr>
      </w:pPr>
      <w:r w:rsidRPr="00136467">
        <w:rPr>
          <w:noProof/>
        </w:rPr>
        <w:drawing>
          <wp:inline distT="0" distB="0" distL="0" distR="0">
            <wp:extent cx="4095750" cy="2019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65A" w:rsidRPr="00C835DA" w:rsidRDefault="00E5765A" w:rsidP="00E5765A">
      <w:pPr>
        <w:jc w:val="both"/>
        <w:rPr>
          <w:rFonts w:ascii="Arial" w:hAnsi="Arial" w:cs="Arial"/>
          <w:lang w:val="en-GB"/>
        </w:rPr>
      </w:pPr>
    </w:p>
    <w:p w:rsidR="007F78C0" w:rsidRDefault="007F78C0" w:rsidP="007F78C0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color w:val="000000"/>
          <w:lang w:val="en-GB"/>
        </w:rPr>
        <w:t>Fig.1</w:t>
      </w:r>
      <w:r w:rsidRPr="007C4C1B">
        <w:rPr>
          <w:rFonts w:ascii="Arial" w:hAnsi="Arial" w:cs="Arial"/>
          <w:color w:val="000000"/>
          <w:lang w:val="en-GB"/>
        </w:rPr>
        <w:t xml:space="preserve"> Schematic representation of </w:t>
      </w:r>
      <w:r>
        <w:rPr>
          <w:rFonts w:ascii="Arial" w:hAnsi="Arial" w:cs="Arial"/>
          <w:color w:val="000000"/>
          <w:lang w:val="en-GB"/>
        </w:rPr>
        <w:t>b</w:t>
      </w:r>
      <w:r w:rsidRPr="007C4C1B">
        <w:rPr>
          <w:rFonts w:ascii="Arial" w:hAnsi="Arial" w:cs="Arial"/>
          <w:color w:val="000000"/>
          <w:lang w:val="en-GB"/>
        </w:rPr>
        <w:t>ambusuril macrocycle PEG-</w:t>
      </w:r>
      <w:r>
        <w:rPr>
          <w:rFonts w:ascii="Arial" w:hAnsi="Arial" w:cs="Arial"/>
          <w:color w:val="000000"/>
          <w:lang w:val="en-GB"/>
        </w:rPr>
        <w:t>BU.</w:t>
      </w:r>
      <w:r w:rsidRPr="007C4C1B">
        <w:rPr>
          <w:rFonts w:ascii="Arial" w:hAnsi="Arial" w:cs="Arial"/>
          <w:color w:val="000000"/>
          <w:lang w:val="en-GB"/>
        </w:rPr>
        <w:t xml:space="preserve"> </w:t>
      </w:r>
    </w:p>
    <w:p w:rsidR="00FA6D03" w:rsidRPr="00C359DA" w:rsidRDefault="00FA6D03" w:rsidP="00E5765A">
      <w:pPr>
        <w:jc w:val="both"/>
        <w:rPr>
          <w:rFonts w:ascii="Arial" w:hAnsi="Arial" w:cs="Arial"/>
          <w:lang w:val="en-GB"/>
        </w:rPr>
      </w:pPr>
    </w:p>
    <w:p w:rsidR="00925ED9" w:rsidRPr="00C359DA" w:rsidRDefault="00925ED9" w:rsidP="00E5765A">
      <w:pPr>
        <w:jc w:val="both"/>
        <w:rPr>
          <w:rFonts w:ascii="Arial" w:hAnsi="Arial" w:cs="Arial"/>
          <w:i/>
          <w:lang w:val="en-GB"/>
        </w:rPr>
      </w:pPr>
    </w:p>
    <w:p w:rsidR="007F78C0" w:rsidRPr="001D08E9" w:rsidRDefault="007F78C0" w:rsidP="007F78C0">
      <w:pPr>
        <w:jc w:val="both"/>
        <w:rPr>
          <w:rFonts w:ascii="Arial" w:hAnsi="Arial" w:cs="Arial"/>
          <w:i/>
          <w:lang w:val="en-GB"/>
        </w:rPr>
      </w:pPr>
      <w:r w:rsidRPr="00624125">
        <w:rPr>
          <w:rFonts w:ascii="Arial" w:hAnsi="Arial" w:cs="Arial"/>
          <w:i/>
          <w:lang w:val="en-GB"/>
        </w:rPr>
        <w:t>This work was supported by the Czech Science Foundation (No. GA20-13922S).</w:t>
      </w:r>
    </w:p>
    <w:p w:rsidR="00E5765A" w:rsidRPr="00C359DA" w:rsidRDefault="00E5765A" w:rsidP="00E5765A">
      <w:pPr>
        <w:jc w:val="both"/>
        <w:rPr>
          <w:rFonts w:ascii="Arial" w:hAnsi="Arial" w:cs="Arial"/>
          <w:lang w:val="en-GB"/>
        </w:rPr>
      </w:pPr>
    </w:p>
    <w:p w:rsidR="00F33175" w:rsidRPr="00C73ACB" w:rsidRDefault="00C359DA" w:rsidP="00282208">
      <w:pPr>
        <w:tabs>
          <w:tab w:val="left" w:pos="284"/>
        </w:tabs>
        <w:ind w:left="284" w:hanging="284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1 </w:t>
      </w:r>
      <w:r w:rsidR="00B00766">
        <w:rPr>
          <w:rFonts w:ascii="Arial" w:hAnsi="Arial" w:cs="Arial"/>
          <w:lang w:val="en-GB"/>
        </w:rPr>
        <w:tab/>
      </w:r>
      <w:r w:rsidR="00C73ACB" w:rsidRPr="00C73ACB">
        <w:rPr>
          <w:rFonts w:ascii="Arial" w:hAnsi="Arial" w:cs="Arial"/>
        </w:rPr>
        <w:t>Fiala</w:t>
      </w:r>
      <w:r w:rsidR="00C73ACB">
        <w:rPr>
          <w:rFonts w:ascii="Arial" w:hAnsi="Arial" w:cs="Arial"/>
        </w:rPr>
        <w:t xml:space="preserve"> T.</w:t>
      </w:r>
      <w:r w:rsidR="00C73ACB" w:rsidRPr="00C73ACB">
        <w:rPr>
          <w:rFonts w:ascii="Arial" w:hAnsi="Arial" w:cs="Arial"/>
        </w:rPr>
        <w:t>, Sleziakova</w:t>
      </w:r>
      <w:r w:rsidR="00C73ACB">
        <w:rPr>
          <w:rFonts w:ascii="Cambria Math" w:hAnsi="Cambria Math" w:cs="Cambria Math"/>
        </w:rPr>
        <w:t xml:space="preserve"> </w:t>
      </w:r>
      <w:r w:rsidR="00C73ACB" w:rsidRPr="00C73ACB">
        <w:rPr>
          <w:rFonts w:ascii="Arial" w:hAnsi="Arial" w:cs="Arial"/>
        </w:rPr>
        <w:t>K</w:t>
      </w:r>
      <w:r w:rsidR="00C73ACB">
        <w:rPr>
          <w:rFonts w:ascii="Arial" w:hAnsi="Arial" w:cs="Arial"/>
        </w:rPr>
        <w:t xml:space="preserve">., </w:t>
      </w:r>
      <w:r w:rsidR="00C73ACB" w:rsidRPr="00C73ACB">
        <w:rPr>
          <w:rFonts w:ascii="Arial" w:hAnsi="Arial" w:cs="Arial"/>
        </w:rPr>
        <w:t>Marsalek</w:t>
      </w:r>
      <w:r w:rsidR="00C73ACB">
        <w:rPr>
          <w:rFonts w:ascii="Arial" w:hAnsi="Arial" w:cs="Arial"/>
        </w:rPr>
        <w:t xml:space="preserve"> K., </w:t>
      </w:r>
      <w:r w:rsidR="00C73ACB" w:rsidRPr="00C73ACB">
        <w:rPr>
          <w:rFonts w:ascii="Arial" w:hAnsi="Arial" w:cs="Arial"/>
        </w:rPr>
        <w:t>Salvadori</w:t>
      </w:r>
      <w:r w:rsidR="00C73ACB">
        <w:rPr>
          <w:rFonts w:ascii="Arial" w:hAnsi="Arial" w:cs="Arial"/>
        </w:rPr>
        <w:t xml:space="preserve"> K., </w:t>
      </w:r>
      <w:r w:rsidR="00C73ACB" w:rsidRPr="00C73ACB">
        <w:rPr>
          <w:rFonts w:ascii="Arial" w:hAnsi="Arial" w:cs="Arial"/>
        </w:rPr>
        <w:t>Sindelar</w:t>
      </w:r>
      <w:r w:rsidR="00C73ACB">
        <w:rPr>
          <w:rFonts w:ascii="Arial" w:hAnsi="Arial" w:cs="Arial"/>
        </w:rPr>
        <w:t xml:space="preserve"> </w:t>
      </w:r>
      <w:r w:rsidR="00C73ACB" w:rsidRPr="00C73ACB">
        <w:rPr>
          <w:rFonts w:ascii="Arial" w:hAnsi="Arial" w:cs="Arial"/>
        </w:rPr>
        <w:t>V</w:t>
      </w:r>
      <w:r w:rsidR="00C73ACB">
        <w:rPr>
          <w:rFonts w:ascii="Arial" w:hAnsi="Arial" w:cs="Arial"/>
        </w:rPr>
        <w:t xml:space="preserve">. </w:t>
      </w:r>
      <w:r w:rsidR="00C73ACB" w:rsidRPr="00C73ACB">
        <w:rPr>
          <w:rFonts w:ascii="Arial" w:hAnsi="Arial" w:cs="Arial"/>
        </w:rPr>
        <w:t>Thermodynamics of Halide Binding to a Neutral Bambusuril in Water and Organic Solvents</w:t>
      </w:r>
      <w:r w:rsidR="00C73ACB">
        <w:rPr>
          <w:rFonts w:ascii="Arial" w:hAnsi="Arial" w:cs="Arial"/>
        </w:rPr>
        <w:t xml:space="preserve"> </w:t>
      </w:r>
      <w:r w:rsidR="00C73ACB" w:rsidRPr="00C73ACB">
        <w:rPr>
          <w:rFonts w:ascii="Arial" w:hAnsi="Arial" w:cs="Arial"/>
        </w:rPr>
        <w:t>J. Org. Chem. 2018, 83, 4, 1903–1912</w:t>
      </w:r>
    </w:p>
    <w:p w:rsidR="00B00766" w:rsidRPr="00C359DA" w:rsidRDefault="00B00766" w:rsidP="008A622E">
      <w:pPr>
        <w:jc w:val="both"/>
        <w:rPr>
          <w:rFonts w:ascii="Arial" w:hAnsi="Arial" w:cs="Arial"/>
          <w:lang w:val="en-GB"/>
        </w:rPr>
      </w:pPr>
    </w:p>
    <w:sectPr w:rsidR="00B00766" w:rsidRPr="00C359DA" w:rsidSect="00925ED9">
      <w:headerReference w:type="default" r:id="rId9"/>
      <w:footerReference w:type="even" r:id="rId10"/>
      <w:footerReference w:type="default" r:id="rId11"/>
      <w:pgSz w:w="11907" w:h="16840" w:code="9"/>
      <w:pgMar w:top="1985" w:right="1418" w:bottom="1701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45A" w:rsidRDefault="0093445A">
      <w:r>
        <w:separator/>
      </w:r>
    </w:p>
  </w:endnote>
  <w:endnote w:type="continuationSeparator" w:id="0">
    <w:p w:rsidR="0093445A" w:rsidRDefault="0093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E2D" w:rsidRDefault="009B65F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F4E2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F4E2D" w:rsidRDefault="005F4E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E2D" w:rsidRDefault="005F4E2D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0"/>
        <w:szCs w:val="20"/>
      </w:rPr>
    </w:pPr>
  </w:p>
  <w:p w:rsidR="005F4E2D" w:rsidRDefault="005F4E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45A" w:rsidRDefault="0093445A">
      <w:r>
        <w:separator/>
      </w:r>
    </w:p>
  </w:footnote>
  <w:footnote w:type="continuationSeparator" w:id="0">
    <w:p w:rsidR="0093445A" w:rsidRDefault="00934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E2D" w:rsidRDefault="003234EB">
    <w:pPr>
      <w:pStyle w:val="Zhlav"/>
      <w:jc w:val="center"/>
      <w:rPr>
        <w:rFonts w:ascii="Arial" w:hAnsi="Arial" w:cs="Arial"/>
        <w:b/>
        <w:color w:val="FFFFFF"/>
      </w:rPr>
    </w:pPr>
    <w:r>
      <w:rPr>
        <w:rFonts w:ascii="Arial" w:hAnsi="Arial" w:cs="Arial"/>
        <w:b/>
        <w:color w:val="FFFFFF"/>
      </w:rPr>
      <w:t>TeTe</w:t>
    </w:r>
    <w:r w:rsidR="005F4E2D">
      <w:rPr>
        <w:rFonts w:ascii="Arial" w:hAnsi="Arial" w:cs="Arial"/>
        <w:b/>
        <w:color w:val="FFFF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0DFD"/>
    <w:multiLevelType w:val="hybridMultilevel"/>
    <w:tmpl w:val="B30A1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42A0F"/>
    <w:multiLevelType w:val="hybridMultilevel"/>
    <w:tmpl w:val="7B5AC4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712DE"/>
    <w:multiLevelType w:val="hybridMultilevel"/>
    <w:tmpl w:val="88CC85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3FE"/>
    <w:rsid w:val="0001079E"/>
    <w:rsid w:val="00032FA0"/>
    <w:rsid w:val="00050ED8"/>
    <w:rsid w:val="00060BF5"/>
    <w:rsid w:val="000634BB"/>
    <w:rsid w:val="0006607A"/>
    <w:rsid w:val="00086652"/>
    <w:rsid w:val="000B165B"/>
    <w:rsid w:val="000C0C11"/>
    <w:rsid w:val="000C272E"/>
    <w:rsid w:val="000D1DB3"/>
    <w:rsid w:val="000D3F38"/>
    <w:rsid w:val="000D7620"/>
    <w:rsid w:val="000E418C"/>
    <w:rsid w:val="000F1D6D"/>
    <w:rsid w:val="00136467"/>
    <w:rsid w:val="00153594"/>
    <w:rsid w:val="0016429E"/>
    <w:rsid w:val="001756B6"/>
    <w:rsid w:val="0019009F"/>
    <w:rsid w:val="00193ED2"/>
    <w:rsid w:val="001B2649"/>
    <w:rsid w:val="001B7CE0"/>
    <w:rsid w:val="001C0BAC"/>
    <w:rsid w:val="001C1848"/>
    <w:rsid w:val="001D4DB2"/>
    <w:rsid w:val="001E43BF"/>
    <w:rsid w:val="001E79B2"/>
    <w:rsid w:val="0021005A"/>
    <w:rsid w:val="002156E5"/>
    <w:rsid w:val="00223698"/>
    <w:rsid w:val="002271E9"/>
    <w:rsid w:val="002428CE"/>
    <w:rsid w:val="002579D2"/>
    <w:rsid w:val="00282208"/>
    <w:rsid w:val="002C07EF"/>
    <w:rsid w:val="002D003D"/>
    <w:rsid w:val="00306E59"/>
    <w:rsid w:val="003234EB"/>
    <w:rsid w:val="00360EE3"/>
    <w:rsid w:val="00367225"/>
    <w:rsid w:val="003A6456"/>
    <w:rsid w:val="003C7AAD"/>
    <w:rsid w:val="003D03FE"/>
    <w:rsid w:val="003E623E"/>
    <w:rsid w:val="003F0AB7"/>
    <w:rsid w:val="003F59EC"/>
    <w:rsid w:val="0041583A"/>
    <w:rsid w:val="00417F34"/>
    <w:rsid w:val="00420D55"/>
    <w:rsid w:val="00425D15"/>
    <w:rsid w:val="00443ADB"/>
    <w:rsid w:val="00461981"/>
    <w:rsid w:val="004842E3"/>
    <w:rsid w:val="004B489D"/>
    <w:rsid w:val="004C17EE"/>
    <w:rsid w:val="004D4C20"/>
    <w:rsid w:val="004D5331"/>
    <w:rsid w:val="005276C3"/>
    <w:rsid w:val="005355BF"/>
    <w:rsid w:val="00553D85"/>
    <w:rsid w:val="00575B80"/>
    <w:rsid w:val="00591362"/>
    <w:rsid w:val="00591760"/>
    <w:rsid w:val="0059727D"/>
    <w:rsid w:val="005D3E3A"/>
    <w:rsid w:val="005F4813"/>
    <w:rsid w:val="005F4E2D"/>
    <w:rsid w:val="006034A9"/>
    <w:rsid w:val="00612FF4"/>
    <w:rsid w:val="00614F94"/>
    <w:rsid w:val="00644805"/>
    <w:rsid w:val="006762C1"/>
    <w:rsid w:val="006813D2"/>
    <w:rsid w:val="00683C04"/>
    <w:rsid w:val="006902CA"/>
    <w:rsid w:val="006C1541"/>
    <w:rsid w:val="006C3AFB"/>
    <w:rsid w:val="006C69BC"/>
    <w:rsid w:val="006C7F69"/>
    <w:rsid w:val="006D3480"/>
    <w:rsid w:val="006E6891"/>
    <w:rsid w:val="007035E8"/>
    <w:rsid w:val="007304A8"/>
    <w:rsid w:val="0074260C"/>
    <w:rsid w:val="0074568A"/>
    <w:rsid w:val="00753AF8"/>
    <w:rsid w:val="00760D7C"/>
    <w:rsid w:val="00777EFD"/>
    <w:rsid w:val="00786CEB"/>
    <w:rsid w:val="00794493"/>
    <w:rsid w:val="007C4C1B"/>
    <w:rsid w:val="007D36B5"/>
    <w:rsid w:val="007D38D9"/>
    <w:rsid w:val="007F78C0"/>
    <w:rsid w:val="00817299"/>
    <w:rsid w:val="00822DE4"/>
    <w:rsid w:val="0083504F"/>
    <w:rsid w:val="0084612E"/>
    <w:rsid w:val="0085157B"/>
    <w:rsid w:val="0088037C"/>
    <w:rsid w:val="008A622E"/>
    <w:rsid w:val="008B41B4"/>
    <w:rsid w:val="008E56FF"/>
    <w:rsid w:val="0092558C"/>
    <w:rsid w:val="00925ED9"/>
    <w:rsid w:val="0093445A"/>
    <w:rsid w:val="00954EA0"/>
    <w:rsid w:val="00963FF9"/>
    <w:rsid w:val="00965368"/>
    <w:rsid w:val="009A1C29"/>
    <w:rsid w:val="009B0755"/>
    <w:rsid w:val="009B5593"/>
    <w:rsid w:val="009B65FA"/>
    <w:rsid w:val="009C1146"/>
    <w:rsid w:val="009F3CCD"/>
    <w:rsid w:val="00A12783"/>
    <w:rsid w:val="00A16DD9"/>
    <w:rsid w:val="00A22811"/>
    <w:rsid w:val="00A26636"/>
    <w:rsid w:val="00A31649"/>
    <w:rsid w:val="00A46DE5"/>
    <w:rsid w:val="00A57DFD"/>
    <w:rsid w:val="00A6406F"/>
    <w:rsid w:val="00A75CB7"/>
    <w:rsid w:val="00AD07D8"/>
    <w:rsid w:val="00AF2096"/>
    <w:rsid w:val="00B00766"/>
    <w:rsid w:val="00B10832"/>
    <w:rsid w:val="00B80BF8"/>
    <w:rsid w:val="00BC3A89"/>
    <w:rsid w:val="00BC794E"/>
    <w:rsid w:val="00BD36B2"/>
    <w:rsid w:val="00BD6B65"/>
    <w:rsid w:val="00C359DA"/>
    <w:rsid w:val="00C54DA2"/>
    <w:rsid w:val="00C553CF"/>
    <w:rsid w:val="00C564C8"/>
    <w:rsid w:val="00C5674E"/>
    <w:rsid w:val="00C73ACB"/>
    <w:rsid w:val="00C80AE6"/>
    <w:rsid w:val="00C835DA"/>
    <w:rsid w:val="00CB538E"/>
    <w:rsid w:val="00CD1264"/>
    <w:rsid w:val="00CD1DA7"/>
    <w:rsid w:val="00CD2AF4"/>
    <w:rsid w:val="00CD2F7B"/>
    <w:rsid w:val="00CF625B"/>
    <w:rsid w:val="00CF7CF7"/>
    <w:rsid w:val="00D54458"/>
    <w:rsid w:val="00D64E2D"/>
    <w:rsid w:val="00D65E6E"/>
    <w:rsid w:val="00DC4C82"/>
    <w:rsid w:val="00DD6D8C"/>
    <w:rsid w:val="00DD7D0C"/>
    <w:rsid w:val="00DF2AEF"/>
    <w:rsid w:val="00E54BA3"/>
    <w:rsid w:val="00E55A3C"/>
    <w:rsid w:val="00E5765A"/>
    <w:rsid w:val="00E765EB"/>
    <w:rsid w:val="00E9307E"/>
    <w:rsid w:val="00EC6B52"/>
    <w:rsid w:val="00F13A3F"/>
    <w:rsid w:val="00F20F24"/>
    <w:rsid w:val="00F33175"/>
    <w:rsid w:val="00F541F5"/>
    <w:rsid w:val="00F705FE"/>
    <w:rsid w:val="00F72005"/>
    <w:rsid w:val="00F74FB9"/>
    <w:rsid w:val="00F80C0E"/>
    <w:rsid w:val="00F8346A"/>
    <w:rsid w:val="00F907C7"/>
    <w:rsid w:val="00F93F09"/>
    <w:rsid w:val="00FA1B70"/>
    <w:rsid w:val="00FA6D03"/>
    <w:rsid w:val="00F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C166C-B997-46AC-A602-FE553EB0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4F94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14F9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14F94"/>
  </w:style>
  <w:style w:type="paragraph" w:styleId="Zhlav">
    <w:name w:val="header"/>
    <w:basedOn w:val="Normln"/>
    <w:rsid w:val="00614F94"/>
    <w:pPr>
      <w:tabs>
        <w:tab w:val="center" w:pos="4536"/>
        <w:tab w:val="right" w:pos="9072"/>
      </w:tabs>
    </w:pPr>
  </w:style>
  <w:style w:type="character" w:styleId="Hypertextovodkaz">
    <w:name w:val="Hyperlink"/>
    <w:rsid w:val="005F4E2D"/>
    <w:rPr>
      <w:color w:val="0000FF"/>
      <w:u w:val="single"/>
    </w:rPr>
  </w:style>
  <w:style w:type="paragraph" w:styleId="Bibliografie">
    <w:name w:val="Bibliography"/>
    <w:basedOn w:val="Normln"/>
    <w:next w:val="Normln"/>
    <w:uiPriority w:val="37"/>
    <w:unhideWhenUsed/>
    <w:rsid w:val="00282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ld&#345;ich%20Paleta\Local%20Settings\Temporary%20Internet%20Files\Content.IE5\KJ2L45OP\AbstractSamplePrint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E21B6F02-E0B6-484B-A52B-6441E784C22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AbstractSamplePrint</Template>
  <TotalTime>0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Contribution on New and Interesting Results of our Research</vt:lpstr>
      <vt:lpstr>Contribution on New and Interesting Results of our Research</vt:lpstr>
      <vt:lpstr>Contribution on New and Interesting Results of our Research</vt:lpstr>
    </vt:vector>
  </TitlesOfParts>
  <Company>VŠCHT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on New and Interesting Results of our Research</dc:title>
  <dc:subject/>
  <dc:creator>Oldřich Paleta</dc:creator>
  <cp:keywords/>
  <cp:lastModifiedBy>Jiří Pinkas</cp:lastModifiedBy>
  <cp:revision>2</cp:revision>
  <cp:lastPrinted>2014-04-15T15:13:00Z</cp:lastPrinted>
  <dcterms:created xsi:type="dcterms:W3CDTF">2022-01-12T10:40:00Z</dcterms:created>
  <dcterms:modified xsi:type="dcterms:W3CDTF">2022-01-12T10:40:00Z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zotero-version="5.0.96"&gt;&lt;session id="0qpqpaDK"/&gt;&lt;style id="http://www.zotero.org/styles/american-chemical-society" hasBibliography="1" bibliographyStyleHasBeenSet="1"/&gt;&lt;prefs&gt;&lt;pref name="fieldType" value="Field"/&gt;&lt;/prefs&gt;&lt;/data&gt;</vt:lpwstr>
  </property>
</Properties>
</file>